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4F8B1" w14:textId="19A3DD17" w:rsidR="00EB596A" w:rsidRPr="007A1C86" w:rsidRDefault="00E357B3" w:rsidP="00E357B3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14:paraId="6043E086" w14:textId="77777777" w:rsidR="00EB596A" w:rsidRPr="00150A51" w:rsidRDefault="00EB596A" w:rsidP="00D22B64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21"/>
        <w:gridCol w:w="5994"/>
      </w:tblGrid>
      <w:tr w:rsidR="00A530B9" w:rsidRPr="00150A51" w14:paraId="3201C849" w14:textId="77777777" w:rsidTr="70D3F0A4">
        <w:trPr>
          <w:trHeight w:val="275"/>
        </w:trPr>
        <w:tc>
          <w:tcPr>
            <w:tcW w:w="1883" w:type="pct"/>
            <w:shd w:val="clear" w:color="auto" w:fill="FFFFFF" w:themeFill="background1"/>
            <w:vAlign w:val="center"/>
          </w:tcPr>
          <w:p w14:paraId="270969F2" w14:textId="05E0825F" w:rsidR="00A530B9" w:rsidRPr="00150A51" w:rsidRDefault="00A530B9" w:rsidP="00D22B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="0012489D"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ia de învă</w:t>
            </w:r>
            <w:r w:rsidR="0012489D"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ământ superior</w:t>
            </w:r>
          </w:p>
        </w:tc>
        <w:tc>
          <w:tcPr>
            <w:tcW w:w="3117" w:type="pct"/>
            <w:shd w:val="clear" w:color="auto" w:fill="FFFFFF" w:themeFill="background1"/>
            <w:vAlign w:val="center"/>
          </w:tcPr>
          <w:p w14:paraId="2F3226A8" w14:textId="77777777" w:rsidR="00A530B9" w:rsidRPr="00150A51" w:rsidRDefault="004F4E2A" w:rsidP="00D22B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="00704D64"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1525"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="007F0636" w:rsidRPr="00150A51" w14:paraId="7C3CF9E3" w14:textId="77777777" w:rsidTr="70D3F0A4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14:paraId="096D566A" w14:textId="77777777" w:rsidR="007F0636" w:rsidRPr="00150A51" w:rsidRDefault="007F0636" w:rsidP="007F06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</w:tcPr>
          <w:p w14:paraId="4298D555" w14:textId="0934E8AF" w:rsidR="007F0636" w:rsidRPr="00150A51" w:rsidRDefault="007F0636" w:rsidP="007F06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</w:p>
        </w:tc>
      </w:tr>
      <w:tr w:rsidR="007F0636" w:rsidRPr="00150A51" w14:paraId="1135C7F3" w14:textId="77777777" w:rsidTr="70D3F0A4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14:paraId="4A4B7BC4" w14:textId="77777777" w:rsidR="007F0636" w:rsidRPr="00150A51" w:rsidRDefault="007F0636" w:rsidP="007F06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</w:tcPr>
          <w:p w14:paraId="4CD7E33F" w14:textId="599B0EC9" w:rsidR="007F0636" w:rsidRPr="00150A51" w:rsidRDefault="4391CF61" w:rsidP="19BE10E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</w:pPr>
            <w:r w:rsidRPr="70D3F0A4">
              <w:rPr>
                <w:rFonts w:asciiTheme="minorHAnsi" w:hAnsiTheme="minorHAnsi" w:cstheme="minorBidi"/>
                <w:sz w:val="22"/>
                <w:szCs w:val="22"/>
              </w:rPr>
              <w:t>C.F.D.P.</w:t>
            </w:r>
          </w:p>
        </w:tc>
      </w:tr>
      <w:tr w:rsidR="007F0636" w:rsidRPr="00150A51" w14:paraId="219F5511" w14:textId="77777777" w:rsidTr="70D3F0A4">
        <w:trPr>
          <w:trHeight w:val="246"/>
        </w:trPr>
        <w:tc>
          <w:tcPr>
            <w:tcW w:w="1883" w:type="pct"/>
            <w:shd w:val="clear" w:color="auto" w:fill="FFFFFF" w:themeFill="background1"/>
            <w:vAlign w:val="center"/>
          </w:tcPr>
          <w:p w14:paraId="57446382" w14:textId="77777777" w:rsidR="007F0636" w:rsidRPr="00150A51" w:rsidRDefault="007F0636" w:rsidP="007F06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</w:tcPr>
          <w:p w14:paraId="75AA4ED6" w14:textId="1F83D8CC" w:rsidR="007F0636" w:rsidRPr="00150A51" w:rsidRDefault="007F0636" w:rsidP="007F06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="007F0636" w:rsidRPr="00150A51" w14:paraId="3B1CCA45" w14:textId="77777777" w:rsidTr="70D3F0A4">
        <w:trPr>
          <w:trHeight w:val="250"/>
        </w:trPr>
        <w:tc>
          <w:tcPr>
            <w:tcW w:w="1883" w:type="pct"/>
            <w:shd w:val="clear" w:color="auto" w:fill="FFFFFF" w:themeFill="background1"/>
            <w:vAlign w:val="center"/>
          </w:tcPr>
          <w:p w14:paraId="788F213F" w14:textId="77777777" w:rsidR="007F0636" w:rsidRPr="00150A51" w:rsidRDefault="007F0636" w:rsidP="007F06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</w:tcPr>
          <w:p w14:paraId="25FB774F" w14:textId="2020C17C" w:rsidR="007F0636" w:rsidRPr="00150A51" w:rsidRDefault="007F0636" w:rsidP="007F06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Licenţă</w:t>
            </w:r>
          </w:p>
        </w:tc>
      </w:tr>
      <w:tr w:rsidR="007F0636" w:rsidRPr="00150A51" w14:paraId="78248B44" w14:textId="77777777" w:rsidTr="70D3F0A4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14:paraId="5A889839" w14:textId="1735B74D" w:rsidR="007F0636" w:rsidRPr="00150A51" w:rsidRDefault="007F0636" w:rsidP="007F06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1.6 Programul de studii </w:t>
            </w:r>
          </w:p>
        </w:tc>
        <w:tc>
          <w:tcPr>
            <w:tcW w:w="3117" w:type="pct"/>
            <w:shd w:val="clear" w:color="auto" w:fill="FFFFFF" w:themeFill="background1"/>
          </w:tcPr>
          <w:p w14:paraId="4544B6C5" w14:textId="7F2555D0" w:rsidR="007F0636" w:rsidRPr="00150A51" w:rsidRDefault="007F0636" w:rsidP="70D3F0A4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0D3F0A4">
              <w:rPr>
                <w:rFonts w:asciiTheme="minorHAnsi" w:hAnsiTheme="minorHAnsi" w:cstheme="minorBidi"/>
                <w:sz w:val="22"/>
                <w:szCs w:val="22"/>
              </w:rPr>
              <w:t xml:space="preserve">Inginerie </w:t>
            </w:r>
            <w:r w:rsidR="2C83C87C" w:rsidRPr="70D3F0A4">
              <w:rPr>
                <w:rFonts w:asciiTheme="minorHAnsi" w:hAnsiTheme="minorHAnsi" w:cstheme="minorBidi"/>
                <w:sz w:val="22"/>
                <w:szCs w:val="22"/>
              </w:rPr>
              <w:t>u</w:t>
            </w:r>
            <w:r w:rsidRPr="70D3F0A4">
              <w:rPr>
                <w:rFonts w:asciiTheme="minorHAnsi" w:hAnsiTheme="minorHAnsi" w:cstheme="minorBidi"/>
                <w:sz w:val="22"/>
                <w:szCs w:val="22"/>
              </w:rPr>
              <w:t>rbană şi dezvoltare regională</w:t>
            </w:r>
            <w:r w:rsidR="00483D4B" w:rsidRPr="70D3F0A4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</w:tr>
      <w:tr w:rsidR="007F0636" w:rsidRPr="00150A51" w14:paraId="4FBDC403" w14:textId="77777777" w:rsidTr="70D3F0A4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14:paraId="2CFF9888" w14:textId="4EC40B6E" w:rsidR="007F0636" w:rsidRPr="00150A51" w:rsidRDefault="007F0636" w:rsidP="007F063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</w:tcPr>
          <w:p w14:paraId="648B5160" w14:textId="01106A14" w:rsidR="007F0636" w:rsidRPr="00150A51" w:rsidRDefault="007F0636" w:rsidP="007F06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IF – învăţământ cu frecvenţă</w:t>
            </w:r>
          </w:p>
        </w:tc>
      </w:tr>
    </w:tbl>
    <w:p w14:paraId="14439FBB" w14:textId="77777777" w:rsidR="00315B16" w:rsidRPr="00150A51" w:rsidRDefault="00315B16" w:rsidP="00D22B64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0153791E" w14:textId="77777777" w:rsidR="00EB596A" w:rsidRPr="00150A51" w:rsidRDefault="00EB596A" w:rsidP="00D22B64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="00CC345A" w:rsidRPr="00150A51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47"/>
        <w:gridCol w:w="418"/>
        <w:gridCol w:w="58"/>
        <w:gridCol w:w="1093"/>
        <w:gridCol w:w="391"/>
        <w:gridCol w:w="419"/>
        <w:gridCol w:w="2794"/>
        <w:gridCol w:w="1572"/>
        <w:gridCol w:w="829"/>
      </w:tblGrid>
      <w:tr w:rsidR="000E79EE" w:rsidRPr="00150A51" w14:paraId="7272BB53" w14:textId="77777777" w:rsidTr="2CBBE810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14:paraId="7A5A1F81" w14:textId="77777777" w:rsidR="0072194E" w:rsidRPr="00150A51" w:rsidRDefault="0072194E" w:rsidP="00D22B6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vAlign w:val="center"/>
          </w:tcPr>
          <w:p w14:paraId="6E778D20" w14:textId="2D269C18" w:rsidR="0072194E" w:rsidRPr="00150A51" w:rsidRDefault="00FA27FE" w:rsidP="00D22B6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A27FE">
              <w:rPr>
                <w:rFonts w:asciiTheme="minorHAnsi" w:hAnsiTheme="minorHAnsi" w:cstheme="minorHAnsi"/>
                <w:sz w:val="22"/>
                <w:szCs w:val="22"/>
              </w:rPr>
              <w:t>Hidraulica constructiilor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14:paraId="7B6DF457" w14:textId="77777777" w:rsidR="0072194E" w:rsidRPr="00150A51" w:rsidRDefault="0072194E" w:rsidP="00D22B6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vAlign w:val="center"/>
          </w:tcPr>
          <w:p w14:paraId="4443A737" w14:textId="0B32FB7E" w:rsidR="0072194E" w:rsidRPr="00150A51" w:rsidRDefault="00FA27FE" w:rsidP="00D22B6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25.00</w:t>
            </w:r>
          </w:p>
        </w:tc>
      </w:tr>
      <w:tr w:rsidR="00EE62B5" w:rsidRPr="00150A51" w14:paraId="5BEB852A" w14:textId="77777777" w:rsidTr="2CBBE810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14:paraId="368950E5" w14:textId="77777777" w:rsidR="00EE62B5" w:rsidRPr="00150A51" w:rsidRDefault="00741B87" w:rsidP="00D22B64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72194E" w:rsidRPr="00150A5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E62B5"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7148E" w:rsidRPr="00150A51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="00EE62B5"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14:paraId="4CF130D7" w14:textId="58FFCCCA" w:rsidR="00EE62B5" w:rsidRPr="00B57C37" w:rsidRDefault="00FA27FE" w:rsidP="2CBBE810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2CBBE810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Sl.Dr.Ing.  Botos Marius-Lucian-Marius.Botos@mecon.utcluj.ro</w:t>
            </w:r>
          </w:p>
        </w:tc>
      </w:tr>
      <w:tr w:rsidR="00EE62B5" w:rsidRPr="00150A51" w14:paraId="1F934E0C" w14:textId="77777777" w:rsidTr="2CBBE810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14:paraId="75608D06" w14:textId="751B3CDA" w:rsidR="00EE62B5" w:rsidRPr="00150A51" w:rsidRDefault="00741B87" w:rsidP="00D22B64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3030FC" w:rsidRPr="00150A5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E62B5"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="00EE62B5"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ă</w:t>
            </w:r>
            <w:r w:rsidR="0012489D"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ț</w:t>
            </w:r>
            <w:r w:rsidR="00EE62B5"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/ laborator / proiect</w:t>
            </w:r>
            <w:r w:rsidR="009D5502"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14:paraId="140F072F" w14:textId="367BC2FF" w:rsidR="00EE62B5" w:rsidRPr="00B57C37" w:rsidRDefault="00FA27FE" w:rsidP="2CBBE810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2CBBE810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Sl.Dr.Ing.  Botos Marius-Lucian-Marius.Botos@mecon.utcluj.ro</w:t>
            </w:r>
            <w:r>
              <w:br/>
            </w:r>
            <w:r w:rsidRPr="2CBBE810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Drd.Ing. Pacurar (Cas. Banabic) Magdalena Roxana-Roxana.Banabic@mecon.utcluj.ro</w:t>
            </w:r>
          </w:p>
        </w:tc>
      </w:tr>
      <w:tr w:rsidR="00731F42" w:rsidRPr="00150A51" w14:paraId="5E8517E0" w14:textId="77777777" w:rsidTr="2CBBE810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14:paraId="7125F022" w14:textId="25C72ED0" w:rsidR="00731F42" w:rsidRPr="00150A51" w:rsidRDefault="00731F42" w:rsidP="00D22B6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3030FC" w:rsidRPr="00150A5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14:paraId="577A3705" w14:textId="1A3A1B09" w:rsidR="00731F42" w:rsidRPr="00150A51" w:rsidRDefault="007F0636" w:rsidP="00D22B6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A27F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14:paraId="069D9F99" w14:textId="77777777" w:rsidR="00731F42" w:rsidRPr="00150A51" w:rsidRDefault="00731F42" w:rsidP="00D22B6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3030FC" w:rsidRPr="00150A5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14:paraId="68006FD2" w14:textId="28FB9027" w:rsidR="00731F42" w:rsidRPr="00150A51" w:rsidRDefault="00FA27FE" w:rsidP="00D22B6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14:paraId="73CEB0D0" w14:textId="77777777" w:rsidR="00731F42" w:rsidRPr="00150A51" w:rsidRDefault="00731F42" w:rsidP="00D22B6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3030FC" w:rsidRPr="00150A5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14:paraId="5B62207C" w14:textId="0CCD4746" w:rsidR="00731F42" w:rsidRPr="00150A51" w:rsidRDefault="00FA27FE" w:rsidP="00D22B6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="00731F42" w:rsidRPr="00150A51" w14:paraId="0537BF4E" w14:textId="77777777" w:rsidTr="2CBBE810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32F1DC9E" w14:textId="77777777" w:rsidR="00731F42" w:rsidRPr="00150A51" w:rsidRDefault="00731F42" w:rsidP="00D22B6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3030FC" w:rsidRPr="00150A5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14:paraId="03A976FD" w14:textId="77777777" w:rsidR="00731F42" w:rsidRPr="00150A51" w:rsidRDefault="00BB331A" w:rsidP="00D22B6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14:paraId="1746765E" w14:textId="26F9B222" w:rsidR="00731F42" w:rsidRPr="00FA27FE" w:rsidRDefault="000D2FE8" w:rsidP="2CBBE810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 w:rsidRPr="2CBBE810">
              <w:rPr>
                <w:rFonts w:asciiTheme="minorHAnsi" w:hAnsiTheme="minorHAnsi" w:cstheme="minorBidi"/>
                <w:sz w:val="22"/>
                <w:szCs w:val="22"/>
              </w:rPr>
              <w:t>DF</w:t>
            </w:r>
          </w:p>
        </w:tc>
      </w:tr>
      <w:tr w:rsidR="00731F42" w:rsidRPr="00150A51" w14:paraId="39BF60ED" w14:textId="77777777" w:rsidTr="2CBBE810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14:paraId="46B2CDEE" w14:textId="77777777" w:rsidR="00731F42" w:rsidRPr="00150A51" w:rsidRDefault="00731F42" w:rsidP="00D22B6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14:paraId="5492FEF3" w14:textId="1256B734" w:rsidR="00731F42" w:rsidRPr="00150A51" w:rsidRDefault="00BB331A" w:rsidP="00D22B6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="0012489D" w:rsidRPr="00150A51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14:paraId="264B81CD" w14:textId="53926482" w:rsidR="00731F42" w:rsidRPr="00FA27FE" w:rsidRDefault="007F0636" w:rsidP="2CBBE810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 w:rsidRPr="2CBBE810">
              <w:rPr>
                <w:rFonts w:asciiTheme="minorHAnsi" w:hAnsiTheme="minorHAnsi" w:cstheme="minorBidi"/>
                <w:sz w:val="22"/>
                <w:szCs w:val="22"/>
              </w:rPr>
              <w:t>D</w:t>
            </w:r>
            <w:r w:rsidR="4E9A9A57" w:rsidRPr="2CBBE810">
              <w:rPr>
                <w:rFonts w:asciiTheme="minorHAnsi" w:hAnsiTheme="minorHAnsi" w:cstheme="minorBidi"/>
                <w:sz w:val="22"/>
                <w:szCs w:val="22"/>
              </w:rPr>
              <w:t>OB</w:t>
            </w:r>
          </w:p>
        </w:tc>
      </w:tr>
    </w:tbl>
    <w:p w14:paraId="38439BB5" w14:textId="77777777" w:rsidR="003C6639" w:rsidRPr="00150A51" w:rsidRDefault="003C6639" w:rsidP="00D22B64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5E8F675" w14:textId="47EF6710" w:rsidR="00E357B3" w:rsidRDefault="000117B9" w:rsidP="00D22B64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="00731F42" w:rsidRPr="00150A51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1"/>
        <w:gridCol w:w="426"/>
        <w:gridCol w:w="566"/>
        <w:gridCol w:w="711"/>
        <w:gridCol w:w="422"/>
        <w:gridCol w:w="853"/>
        <w:gridCol w:w="422"/>
        <w:gridCol w:w="859"/>
        <w:gridCol w:w="135"/>
        <w:gridCol w:w="568"/>
        <w:gridCol w:w="295"/>
        <w:gridCol w:w="557"/>
        <w:gridCol w:w="570"/>
        <w:gridCol w:w="616"/>
        <w:gridCol w:w="233"/>
        <w:gridCol w:w="568"/>
      </w:tblGrid>
      <w:tr w:rsidR="00E357B3" w:rsidRPr="00150A51" w14:paraId="3574DC0E" w14:textId="77777777">
        <w:tc>
          <w:tcPr>
            <w:tcW w:w="950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C6D734E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5DED1F7F" w14:textId="306F32C3" w:rsidR="00E357B3" w:rsidRPr="00150A51" w:rsidRDefault="00A1212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CDE32C3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234E44B3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CAE4333" w14:textId="34FB381C" w:rsidR="00E357B3" w:rsidRPr="00150A51" w:rsidRDefault="00A1212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454A989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EF8B47B" w14:textId="4FEE6C29" w:rsidR="00E357B3" w:rsidRPr="00150A51" w:rsidRDefault="00A1212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6307FA3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3D9D8FD1" w14:textId="16A7A4FC" w:rsidR="00E357B3" w:rsidRPr="00150A51" w:rsidRDefault="00FA27F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2" w:type="pct"/>
            <w:gridSpan w:val="2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0A32BA7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ECE80A1" w14:textId="08B83EA2" w:rsidR="00E357B3" w:rsidRPr="00150A51" w:rsidRDefault="00A1212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3298DF6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C37D860" w14:textId="1F47893F" w:rsidR="00E357B3" w:rsidRPr="00150A51" w:rsidRDefault="00A1212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E357B3" w:rsidRPr="00150A51" w14:paraId="2A11BD9C" w14:textId="77777777">
        <w:tc>
          <w:tcPr>
            <w:tcW w:w="950" w:type="pct"/>
            <w:shd w:val="clear" w:color="auto" w:fill="FFFFFF"/>
            <w:vAlign w:val="center"/>
          </w:tcPr>
          <w:p w14:paraId="5F2AD555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14:paraId="09470C54" w14:textId="56351D4D" w:rsidR="00E357B3" w:rsidRPr="00150A51" w:rsidRDefault="00FA27F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294" w:type="pct"/>
            <w:shd w:val="clear" w:color="auto" w:fill="FFFFFF"/>
            <w:vAlign w:val="center"/>
          </w:tcPr>
          <w:p w14:paraId="05B09BF4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14:paraId="635BA446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14:paraId="4DB9F9F4" w14:textId="1799FC30" w:rsidR="00E357B3" w:rsidRPr="00150A51" w:rsidRDefault="00A1212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3" w:type="pct"/>
            <w:shd w:val="clear" w:color="auto" w:fill="FFFFFF"/>
            <w:vAlign w:val="center"/>
          </w:tcPr>
          <w:p w14:paraId="72B6EE63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14:paraId="6EE4499E" w14:textId="7DB10224" w:rsidR="00E357B3" w:rsidRPr="00150A51" w:rsidRDefault="00A1212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14:paraId="46E923C4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14:paraId="790DE94C" w14:textId="383316F6" w:rsidR="00E357B3" w:rsidRPr="00150A51" w:rsidRDefault="00FA27F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14:paraId="25BBF34F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14:paraId="3671EA5A" w14:textId="0AAC2B33" w:rsidR="00E357B3" w:rsidRPr="00150A51" w:rsidRDefault="00A1212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14:paraId="4B385191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14:paraId="4A9DFD78" w14:textId="0A01EA6B" w:rsidR="00E357B3" w:rsidRPr="00150A51" w:rsidRDefault="00A1212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E357B3" w:rsidRPr="00150A51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14:paraId="05A3DB6C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E357B3" w:rsidRPr="00150A51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14:paraId="0A82398B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14:paraId="40E62F56" w14:textId="1C29E9FA" w:rsidR="00E357B3" w:rsidRPr="00150A51" w:rsidRDefault="00FA27F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E357B3" w:rsidRPr="00150A51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14:paraId="3A55F947" w14:textId="77777777" w:rsidR="00E357B3" w:rsidRPr="00D639B4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14:paraId="0F48EF90" w14:textId="06019A0E" w:rsidR="00E357B3" w:rsidRPr="00150A51" w:rsidRDefault="00FA27F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E357B3" w:rsidRPr="00150A51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14:paraId="38D3B28D" w14:textId="77777777" w:rsidR="00E357B3" w:rsidRPr="00D639B4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14:paraId="2C75B074" w14:textId="07D67F66" w:rsidR="00E357B3" w:rsidRPr="00150A51" w:rsidRDefault="00FA27F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E357B3" w:rsidRPr="00150A51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14:paraId="09CED5D2" w14:textId="77777777" w:rsidR="00E357B3" w:rsidRPr="00D639B4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14:paraId="5EED93BB" w14:textId="411EB6A8" w:rsidR="00E357B3" w:rsidRPr="00150A51" w:rsidRDefault="00FA27F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E357B3" w:rsidRPr="00150A51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14:paraId="29153E99" w14:textId="77777777" w:rsidR="00E357B3" w:rsidRPr="00D639B4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/>
          </w:tcPr>
          <w:p w14:paraId="2F0F3E49" w14:textId="7CEFE9F6" w:rsidR="00E357B3" w:rsidRPr="00150A51" w:rsidRDefault="00FA27F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E357B3" w:rsidRPr="00150A51" w14:paraId="7C91E746" w14:textId="77777777">
        <w:tc>
          <w:tcPr>
            <w:tcW w:w="4584" w:type="pct"/>
            <w:gridSpan w:val="14"/>
            <w:tcBorders>
              <w:bottom w:val="single" w:sz="12" w:space="0" w:color="auto"/>
            </w:tcBorders>
            <w:shd w:val="clear" w:color="auto" w:fill="FFFFFF"/>
            <w:tcMar>
              <w:left w:w="567" w:type="dxa"/>
            </w:tcMar>
            <w:vAlign w:val="center"/>
          </w:tcPr>
          <w:p w14:paraId="710584C1" w14:textId="77777777" w:rsidR="00E357B3" w:rsidRPr="00D639B4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BC2D5D3" w14:textId="77777777" w:rsidR="00E357B3" w:rsidRPr="00150A51" w:rsidRDefault="00E35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57B3" w:rsidRPr="00150A51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sz="12" w:space="0" w:color="auto"/>
            </w:tcBorders>
            <w:shd w:val="clear" w:color="auto" w:fill="FFFFFF"/>
            <w:tcMar>
              <w:left w:w="40" w:type="dxa"/>
            </w:tcMar>
          </w:tcPr>
          <w:p w14:paraId="046270BA" w14:textId="77777777" w:rsidR="00E357B3" w:rsidRPr="00150A51" w:rsidRDefault="00E357B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4F8B52A1" w14:textId="752C08F3" w:rsidR="00E357B3" w:rsidRPr="00150A51" w:rsidRDefault="00FA27F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</w:tr>
      <w:tr w:rsidR="00E357B3" w:rsidRPr="00150A51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14:paraId="75D6168D" w14:textId="77777777" w:rsidR="00E357B3" w:rsidRPr="00150A51" w:rsidRDefault="00E357B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14:paraId="312C1503" w14:textId="43F7B8AF" w:rsidR="00E357B3" w:rsidRPr="00150A51" w:rsidRDefault="00A1212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E113F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</w:tr>
      <w:tr w:rsidR="00E357B3" w:rsidRPr="00150A51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sz="12" w:space="0" w:color="auto"/>
            </w:tcBorders>
            <w:shd w:val="clear" w:color="auto" w:fill="FFFFFF"/>
            <w:tcMar>
              <w:left w:w="40" w:type="dxa"/>
            </w:tcMar>
          </w:tcPr>
          <w:p w14:paraId="37C433A8" w14:textId="77777777" w:rsidR="00E357B3" w:rsidRPr="00150A51" w:rsidRDefault="00E357B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CFE748B" w14:textId="24948CF3" w:rsidR="00E357B3" w:rsidRPr="00150A51" w:rsidRDefault="000E113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14:paraId="329C9B19" w14:textId="77777777" w:rsidR="00BA6A1F" w:rsidRPr="00150A51" w:rsidRDefault="00BA6A1F" w:rsidP="00D22B64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CF6EE24" w14:textId="56D5017A" w:rsidR="00EE0BA5" w:rsidRPr="00150A51" w:rsidRDefault="00EE0BA5" w:rsidP="00D22B64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="0012489D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ii</w:t>
      </w:r>
      <w:r w:rsidRPr="00150A51">
        <w:rPr>
          <w:rFonts w:asciiTheme="minorHAnsi" w:eastAsia="Times New Roman" w:hAnsiTheme="minorHAnsi" w:cstheme="minorHAnsi"/>
          <w:sz w:val="22"/>
          <w:szCs w:val="22"/>
        </w:rPr>
        <w:t xml:space="preserve"> (acolo unde</w:t>
      </w:r>
      <w:r w:rsidR="00755D78" w:rsidRPr="00150A51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3"/>
        <w:gridCol w:w="6865"/>
      </w:tblGrid>
      <w:tr w:rsidR="0007601B" w:rsidRPr="00150A51" w14:paraId="3572240A" w14:textId="77777777" w:rsidTr="00BB331A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14:paraId="681AAFAC" w14:textId="77777777" w:rsidR="0007601B" w:rsidRPr="00150A51" w:rsidRDefault="0007601B" w:rsidP="0007601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14:paraId="62D23618" w14:textId="7D29646C" w:rsidR="0007601B" w:rsidRPr="00150A51" w:rsidRDefault="00FA27FE" w:rsidP="0007601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="0007601B" w:rsidRPr="00150A51" w14:paraId="31B5BB30" w14:textId="77777777" w:rsidTr="00BB331A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14:paraId="76DD6DFE" w14:textId="460C6FAA" w:rsidR="0007601B" w:rsidRPr="00150A51" w:rsidRDefault="0007601B" w:rsidP="0007601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țe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14:paraId="27D1ABBA" w14:textId="3A4A2E55" w:rsidR="0007601B" w:rsidRPr="00150A51" w:rsidRDefault="00DD3C3D" w:rsidP="0007601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Navigare internet</w:t>
            </w:r>
          </w:p>
        </w:tc>
      </w:tr>
    </w:tbl>
    <w:p w14:paraId="3E1A516A" w14:textId="77777777" w:rsidR="00E357B3" w:rsidRDefault="00E357B3" w:rsidP="00D22B64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0742183" w14:textId="33D2EEA7" w:rsidR="00EE0BA5" w:rsidRPr="00150A51" w:rsidRDefault="00EE0BA5" w:rsidP="00D22B64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="0012489D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ii</w:t>
      </w:r>
      <w:r w:rsidRPr="00150A51">
        <w:rPr>
          <w:rFonts w:asciiTheme="minorHAnsi" w:eastAsia="Times New Roman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3"/>
        <w:gridCol w:w="6892"/>
      </w:tblGrid>
      <w:tr w:rsidR="00755D78" w:rsidRPr="00150A51" w14:paraId="3741E502" w14:textId="77777777" w:rsidTr="00BB331A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14:paraId="62367CB3" w14:textId="3E162D00" w:rsidR="00755D78" w:rsidRPr="00150A51" w:rsidRDefault="00755D78" w:rsidP="00D22B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ă</w:t>
            </w:r>
            <w:r w:rsidR="0012489D"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14:paraId="5F5ABE42" w14:textId="38755E3A" w:rsidR="00755D78" w:rsidRPr="00150A51" w:rsidRDefault="00DD3C3D" w:rsidP="00D22B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Sală curs dotată cu mijloace multimedia, acces la internet</w:t>
            </w:r>
          </w:p>
        </w:tc>
      </w:tr>
      <w:tr w:rsidR="00755D78" w:rsidRPr="00150A51" w14:paraId="31C32082" w14:textId="77777777" w:rsidTr="00BB331A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14:paraId="75FB614E" w14:textId="09EEE96A" w:rsidR="00755D78" w:rsidRPr="00150A51" w:rsidRDefault="00755D78" w:rsidP="00D22B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ă</w:t>
            </w:r>
            <w:r w:rsidR="0012489D"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urare a</w:t>
            </w:r>
            <w:r w:rsidR="009B41A1"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seminarului</w:t>
            </w:r>
            <w:r w:rsidR="0000086E"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/</w:t>
            </w:r>
            <w:r w:rsidR="0000086E"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laboratorului</w:t>
            </w:r>
            <w:r w:rsidR="00741B87"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14:paraId="47D0D689" w14:textId="73DDC533" w:rsidR="00DD3C3D" w:rsidRPr="00150A51" w:rsidRDefault="00FA27FE" w:rsidP="00D22B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A27FE">
              <w:rPr>
                <w:rFonts w:asciiTheme="minorHAnsi" w:hAnsiTheme="minorHAnsi" w:cstheme="minorHAnsi"/>
                <w:sz w:val="22"/>
                <w:szCs w:val="22"/>
              </w:rPr>
              <w:t xml:space="preserve">In laboratorul de hidraulica sala 3 Baritiu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26-</w:t>
            </w:r>
            <w:r w:rsidRPr="00FA27FE">
              <w:rPr>
                <w:rFonts w:asciiTheme="minorHAnsi" w:hAnsiTheme="minorHAnsi" w:cstheme="minorHAnsi"/>
                <w:sz w:val="22"/>
                <w:szCs w:val="22"/>
              </w:rPr>
              <w:t>28 sau o sala de lucrari/seminarii dotata cu videoproiector si conexiune wireless la internet</w:t>
            </w:r>
          </w:p>
        </w:tc>
      </w:tr>
    </w:tbl>
    <w:p w14:paraId="46B85EBE" w14:textId="77777777" w:rsidR="00DD3C3D" w:rsidRDefault="00DD3C3D" w:rsidP="00D22B6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30F810C" w14:textId="66E21E10" w:rsidR="00EE0BA5" w:rsidRPr="00150A51" w:rsidRDefault="00EE0BA5" w:rsidP="00D22B6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="0012489D" w:rsidRPr="00150A51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727"/>
        <w:gridCol w:w="8888"/>
      </w:tblGrid>
      <w:tr w:rsidR="00EE0BA5" w:rsidRPr="00150A51" w14:paraId="3709EB4E" w14:textId="77777777" w:rsidTr="537E966C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14:paraId="44D67C15" w14:textId="1A64F35B" w:rsidR="00EE0BA5" w:rsidRPr="000D34B0" w:rsidRDefault="00E7567A" w:rsidP="00D22B64">
            <w:pPr>
              <w:spacing w:line="276" w:lineRule="auto"/>
              <w:ind w:left="113" w:right="113"/>
              <w:jc w:val="center"/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Competen</w:t>
            </w:r>
            <w:r w:rsidR="0012489D" w:rsidRPr="000D34B0">
              <w:rPr>
                <w:sz w:val="22"/>
                <w:szCs w:val="22"/>
              </w:rPr>
              <w:t>ț</w:t>
            </w:r>
            <w:r w:rsidRPr="000D34B0">
              <w:rPr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14:paraId="4B3A5669" w14:textId="213A3D98" w:rsidR="00F44C53" w:rsidRPr="000D34B0" w:rsidRDefault="00F44C53" w:rsidP="00F44C53">
            <w:pPr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Abordeaz</w:t>
            </w:r>
            <w:r w:rsidR="001A3427" w:rsidRPr="000D34B0">
              <w:rPr>
                <w:sz w:val="22"/>
                <w:szCs w:val="22"/>
              </w:rPr>
              <w:t>ă</w:t>
            </w:r>
            <w:r w:rsidRPr="000D34B0">
              <w:rPr>
                <w:sz w:val="22"/>
                <w:szCs w:val="22"/>
              </w:rPr>
              <w:t xml:space="preserve"> problemele în mod critic</w:t>
            </w:r>
          </w:p>
          <w:p w14:paraId="0526133F" w14:textId="69B14B5F" w:rsidR="00F44C53" w:rsidRPr="000D34B0" w:rsidRDefault="00F44C53" w:rsidP="00F44C53">
            <w:pPr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De</w:t>
            </w:r>
            <w:r w:rsidR="001A3427" w:rsidRPr="000D34B0">
              <w:rPr>
                <w:sz w:val="22"/>
                <w:szCs w:val="22"/>
              </w:rPr>
              <w:t>ț</w:t>
            </w:r>
            <w:r w:rsidRPr="000D34B0">
              <w:rPr>
                <w:sz w:val="22"/>
                <w:szCs w:val="22"/>
              </w:rPr>
              <w:t>ine competen</w:t>
            </w:r>
            <w:r w:rsidR="001A3427" w:rsidRPr="000D34B0">
              <w:rPr>
                <w:sz w:val="22"/>
                <w:szCs w:val="22"/>
              </w:rPr>
              <w:t>ț</w:t>
            </w:r>
            <w:r w:rsidRPr="000D34B0">
              <w:rPr>
                <w:sz w:val="22"/>
                <w:szCs w:val="22"/>
              </w:rPr>
              <w:t>e informatice</w:t>
            </w:r>
          </w:p>
          <w:p w14:paraId="69E30A98" w14:textId="16EF5464" w:rsidR="00F44C53" w:rsidRPr="000D34B0" w:rsidRDefault="00F44C53" w:rsidP="00F44C53">
            <w:pPr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Întocme</w:t>
            </w:r>
            <w:r w:rsidR="001A3427" w:rsidRPr="000D34B0">
              <w:rPr>
                <w:sz w:val="22"/>
                <w:szCs w:val="22"/>
              </w:rPr>
              <w:t>ș</w:t>
            </w:r>
            <w:r w:rsidRPr="000D34B0">
              <w:rPr>
                <w:sz w:val="22"/>
                <w:szCs w:val="22"/>
              </w:rPr>
              <w:t>te rapoarte de lucru</w:t>
            </w:r>
          </w:p>
          <w:p w14:paraId="4F948965" w14:textId="74590DEC" w:rsidR="00F44C53" w:rsidRPr="000D34B0" w:rsidRDefault="00F44C53" w:rsidP="00F44C53">
            <w:pPr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Sintetizeaz</w:t>
            </w:r>
            <w:r w:rsidR="001A3427" w:rsidRPr="000D34B0">
              <w:rPr>
                <w:sz w:val="22"/>
                <w:szCs w:val="22"/>
              </w:rPr>
              <w:t>ă</w:t>
            </w:r>
            <w:r w:rsidRPr="000D34B0">
              <w:rPr>
                <w:sz w:val="22"/>
                <w:szCs w:val="22"/>
              </w:rPr>
              <w:t xml:space="preserve"> informa</w:t>
            </w:r>
            <w:r w:rsidR="001A3427" w:rsidRPr="000D34B0">
              <w:rPr>
                <w:sz w:val="22"/>
                <w:szCs w:val="22"/>
              </w:rPr>
              <w:t>ț</w:t>
            </w:r>
            <w:r w:rsidRPr="000D34B0">
              <w:rPr>
                <w:sz w:val="22"/>
                <w:szCs w:val="22"/>
              </w:rPr>
              <w:t>ii</w:t>
            </w:r>
          </w:p>
          <w:p w14:paraId="06AD43F8" w14:textId="20BD9317" w:rsidR="00CB6449" w:rsidRPr="000D34B0" w:rsidRDefault="000D34B0" w:rsidP="00CB6449">
            <w:pPr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A</w:t>
            </w:r>
            <w:r w:rsidR="00CB6449" w:rsidRPr="000D34B0">
              <w:rPr>
                <w:sz w:val="22"/>
                <w:szCs w:val="22"/>
              </w:rPr>
              <w:t>nalizeaza traseele potentiale la proiectele de conducte</w:t>
            </w:r>
          </w:p>
          <w:p w14:paraId="40152356" w14:textId="30AD6D99" w:rsidR="00CB6449" w:rsidRPr="000D34B0" w:rsidRDefault="000D34B0" w:rsidP="00CB6449">
            <w:pPr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A</w:t>
            </w:r>
            <w:r w:rsidR="00CB6449" w:rsidRPr="000D34B0">
              <w:rPr>
                <w:sz w:val="22"/>
                <w:szCs w:val="22"/>
              </w:rPr>
              <w:t>plica competente de calcul numeric</w:t>
            </w:r>
          </w:p>
          <w:p w14:paraId="1AD6250C" w14:textId="787E7E3B" w:rsidR="00CB6449" w:rsidRPr="000D34B0" w:rsidRDefault="000D34B0" w:rsidP="00CB6449">
            <w:pPr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D</w:t>
            </w:r>
            <w:r w:rsidR="00CB6449" w:rsidRPr="000D34B0">
              <w:rPr>
                <w:sz w:val="22"/>
                <w:szCs w:val="22"/>
              </w:rPr>
              <w:t>eseneaza schite</w:t>
            </w:r>
          </w:p>
          <w:p w14:paraId="466986DF" w14:textId="2E69BE01" w:rsidR="00CB6449" w:rsidRPr="000D34B0" w:rsidRDefault="000D34B0" w:rsidP="00CB6449">
            <w:pPr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E</w:t>
            </w:r>
            <w:r w:rsidR="00CB6449" w:rsidRPr="000D34B0">
              <w:rPr>
                <w:sz w:val="22"/>
                <w:szCs w:val="22"/>
              </w:rPr>
              <w:t>xamineaza constrângerile de constructie în proiectarea arhitecturala</w:t>
            </w:r>
          </w:p>
          <w:p w14:paraId="5967FED7" w14:textId="1D68151D" w:rsidR="00CB6449" w:rsidRPr="000D34B0" w:rsidRDefault="000D34B0" w:rsidP="00CB6449">
            <w:pPr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E</w:t>
            </w:r>
            <w:r w:rsidR="00CB6449" w:rsidRPr="000D34B0">
              <w:rPr>
                <w:sz w:val="22"/>
                <w:szCs w:val="22"/>
              </w:rPr>
              <w:t>xamineaza principii tehnice</w:t>
            </w:r>
          </w:p>
          <w:p w14:paraId="5D6F43D0" w14:textId="1325E7E9" w:rsidR="00CB6449" w:rsidRPr="000D34B0" w:rsidRDefault="000D34B0" w:rsidP="00CB6449">
            <w:pPr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E</w:t>
            </w:r>
            <w:r w:rsidR="00CB6449" w:rsidRPr="000D34B0">
              <w:rPr>
                <w:sz w:val="22"/>
                <w:szCs w:val="22"/>
              </w:rPr>
              <w:t>xecuta calcule matematice analitice</w:t>
            </w:r>
          </w:p>
          <w:p w14:paraId="70AF6810" w14:textId="692AE6ED" w:rsidR="00CB6449" w:rsidRPr="000D34B0" w:rsidRDefault="000D34B0" w:rsidP="00CB6449">
            <w:pPr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I</w:t>
            </w:r>
            <w:r w:rsidR="00CB6449" w:rsidRPr="000D34B0">
              <w:rPr>
                <w:sz w:val="22"/>
                <w:szCs w:val="22"/>
              </w:rPr>
              <w:t>a în calcul impactul proprietatilor materialelor asupra transportului prin conducte</w:t>
            </w:r>
          </w:p>
          <w:p w14:paraId="3C4F6A4D" w14:textId="02BC7FF9" w:rsidR="00CB6449" w:rsidRPr="000D34B0" w:rsidRDefault="000D34B0" w:rsidP="00CB6449">
            <w:pPr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I</w:t>
            </w:r>
            <w:r w:rsidR="00CB6449" w:rsidRPr="000D34B0">
              <w:rPr>
                <w:sz w:val="22"/>
                <w:szCs w:val="22"/>
              </w:rPr>
              <w:t>dentifica riscul de inundatii</w:t>
            </w:r>
          </w:p>
          <w:p w14:paraId="6E92CE73" w14:textId="7C1173A8" w:rsidR="00CB6449" w:rsidRPr="000D34B0" w:rsidRDefault="000D34B0" w:rsidP="00CB6449">
            <w:pPr>
              <w:rPr>
                <w:sz w:val="22"/>
                <w:szCs w:val="22"/>
                <w:lang w:val="en-US" w:eastAsia="en-US"/>
              </w:rPr>
            </w:pPr>
            <w:r w:rsidRPr="000D34B0">
              <w:rPr>
                <w:sz w:val="22"/>
                <w:szCs w:val="22"/>
              </w:rPr>
              <w:t>P</w:t>
            </w:r>
            <w:r w:rsidR="00CB6449" w:rsidRPr="000D34B0">
              <w:rPr>
                <w:sz w:val="22"/>
                <w:szCs w:val="22"/>
              </w:rPr>
              <w:t>roiecteaza conducte cu diferite învelisuri</w:t>
            </w:r>
          </w:p>
          <w:p w14:paraId="0FF199C9" w14:textId="39200BDC" w:rsidR="000D34B0" w:rsidRPr="000D34B0" w:rsidRDefault="000D34B0" w:rsidP="000D34B0">
            <w:pPr>
              <w:rPr>
                <w:sz w:val="22"/>
                <w:szCs w:val="22"/>
                <w:lang w:val="en-US" w:eastAsia="en-US"/>
              </w:rPr>
            </w:pPr>
            <w:r w:rsidRPr="000D34B0">
              <w:rPr>
                <w:sz w:val="22"/>
                <w:szCs w:val="22"/>
              </w:rPr>
              <w:t>Proiecteaza lucrari de drenaj</w:t>
            </w:r>
          </w:p>
          <w:p w14:paraId="647A4A11" w14:textId="7B76648A" w:rsidR="000D34B0" w:rsidRPr="000D34B0" w:rsidRDefault="000D34B0" w:rsidP="00CB6449">
            <w:pPr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A</w:t>
            </w:r>
            <w:r w:rsidR="00CB6449" w:rsidRPr="000D34B0">
              <w:rPr>
                <w:sz w:val="22"/>
                <w:szCs w:val="22"/>
              </w:rPr>
              <w:t>plica competente de comunicare în domeniul tehnic</w:t>
            </w:r>
          </w:p>
          <w:p w14:paraId="7362F97B" w14:textId="76BDA545" w:rsidR="0097574D" w:rsidRPr="000D34B0" w:rsidRDefault="0097574D" w:rsidP="00CB6449">
            <w:pPr>
              <w:rPr>
                <w:sz w:val="22"/>
                <w:szCs w:val="22"/>
              </w:rPr>
            </w:pPr>
            <w:proofErr w:type="spellStart"/>
            <w:r w:rsidRPr="000D34B0">
              <w:rPr>
                <w:sz w:val="22"/>
                <w:szCs w:val="22"/>
                <w:lang w:val="en-GB"/>
              </w:rPr>
              <w:t>Folose</w:t>
            </w:r>
            <w:r w:rsidR="001A3427" w:rsidRPr="000D34B0">
              <w:rPr>
                <w:sz w:val="22"/>
                <w:szCs w:val="22"/>
                <w:lang w:val="en-GB"/>
              </w:rPr>
              <w:t>ș</w:t>
            </w:r>
            <w:r w:rsidRPr="000D34B0">
              <w:rPr>
                <w:sz w:val="22"/>
                <w:szCs w:val="22"/>
                <w:lang w:val="en-GB"/>
              </w:rPr>
              <w:t>te</w:t>
            </w:r>
            <w:proofErr w:type="spellEnd"/>
            <w:r w:rsidRPr="000D34B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D34B0">
              <w:rPr>
                <w:sz w:val="22"/>
                <w:szCs w:val="22"/>
                <w:lang w:val="en-GB"/>
              </w:rPr>
              <w:t>instrumentele</w:t>
            </w:r>
            <w:proofErr w:type="spellEnd"/>
            <w:r w:rsidRPr="000D34B0">
              <w:rPr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0D34B0">
              <w:rPr>
                <w:sz w:val="22"/>
                <w:szCs w:val="22"/>
                <w:lang w:val="en-GB"/>
              </w:rPr>
              <w:t>m</w:t>
            </w:r>
            <w:r w:rsidR="001A3427" w:rsidRPr="000D34B0">
              <w:rPr>
                <w:sz w:val="22"/>
                <w:szCs w:val="22"/>
                <w:lang w:val="en-GB"/>
              </w:rPr>
              <w:t>ă</w:t>
            </w:r>
            <w:r w:rsidRPr="000D34B0">
              <w:rPr>
                <w:sz w:val="22"/>
                <w:szCs w:val="22"/>
                <w:lang w:val="en-GB"/>
              </w:rPr>
              <w:t>sur</w:t>
            </w:r>
            <w:r w:rsidR="001A3427" w:rsidRPr="000D34B0">
              <w:rPr>
                <w:sz w:val="22"/>
                <w:szCs w:val="22"/>
                <w:lang w:val="en-GB"/>
              </w:rPr>
              <w:t>ă</w:t>
            </w:r>
            <w:proofErr w:type="spellEnd"/>
          </w:p>
        </w:tc>
      </w:tr>
      <w:tr w:rsidR="00EE0BA5" w:rsidRPr="00150A51" w14:paraId="3E90DEE4" w14:textId="77777777" w:rsidTr="537E966C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14:paraId="1294E07D" w14:textId="6B6253F4" w:rsidR="00EE0BA5" w:rsidRPr="000D34B0" w:rsidRDefault="00EE0BA5" w:rsidP="00D22B64">
            <w:pPr>
              <w:spacing w:line="276" w:lineRule="auto"/>
              <w:ind w:left="113" w:right="113"/>
              <w:jc w:val="center"/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Competen</w:t>
            </w:r>
            <w:r w:rsidR="0012489D" w:rsidRPr="000D34B0">
              <w:rPr>
                <w:sz w:val="22"/>
                <w:szCs w:val="22"/>
              </w:rPr>
              <w:t>ț</w:t>
            </w:r>
            <w:r w:rsidRPr="000D34B0">
              <w:rPr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14:paraId="3FAC0A4A" w14:textId="77777777" w:rsidR="00483D4B" w:rsidRPr="000D34B0" w:rsidRDefault="00483D4B" w:rsidP="00483D4B">
            <w:pPr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Gândește analitic</w:t>
            </w:r>
          </w:p>
          <w:p w14:paraId="6BCC25CD" w14:textId="77777777" w:rsidR="000D34B0" w:rsidRPr="000D34B0" w:rsidRDefault="000D34B0" w:rsidP="000D34B0">
            <w:pPr>
              <w:rPr>
                <w:sz w:val="22"/>
                <w:szCs w:val="22"/>
                <w:lang w:val="en-US" w:eastAsia="en-US"/>
              </w:rPr>
            </w:pPr>
            <w:r w:rsidRPr="000D34B0">
              <w:rPr>
                <w:sz w:val="22"/>
                <w:szCs w:val="22"/>
              </w:rPr>
              <w:t>Este proactiv si face primul pas într-o actiune fara a astepta sa afle ce spun sau fac ceilalti.</w:t>
            </w:r>
          </w:p>
          <w:p w14:paraId="7474C405" w14:textId="415D63AA" w:rsidR="000D34B0" w:rsidRPr="000D34B0" w:rsidRDefault="000D34B0" w:rsidP="00483D4B">
            <w:pPr>
              <w:rPr>
                <w:sz w:val="22"/>
                <w:szCs w:val="22"/>
              </w:rPr>
            </w:pPr>
            <w:r w:rsidRPr="000D34B0">
              <w:rPr>
                <w:sz w:val="22"/>
                <w:szCs w:val="22"/>
              </w:rPr>
              <w:t>Cauta date, informatii si continut, prin cautari simple în medii digitale.</w:t>
            </w:r>
          </w:p>
        </w:tc>
      </w:tr>
    </w:tbl>
    <w:p w14:paraId="75FAF868" w14:textId="77777777" w:rsidR="00A3088B" w:rsidRPr="00150A51" w:rsidRDefault="00A3088B" w:rsidP="00D22B6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8189BED" w14:textId="56C7D59E" w:rsidR="009939CA" w:rsidRDefault="009939CA" w:rsidP="00D22B6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215646569"/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="0012489D" w:rsidRPr="00150A51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="0012489D" w:rsidRPr="00150A51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p w14:paraId="2D494DE8" w14:textId="77777777" w:rsidR="00E6703B" w:rsidRPr="00150A51" w:rsidRDefault="00E6703B" w:rsidP="00D22B6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="009939CA" w:rsidRPr="00150A51" w14:paraId="19C86673" w14:textId="77777777" w:rsidTr="009F5025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14:paraId="01289DEA" w14:textId="41D810BE" w:rsidR="009939CA" w:rsidRPr="00150A51" w:rsidRDefault="000E79EE" w:rsidP="00B322C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3" w:type="dxa"/>
            <w:shd w:val="clear" w:color="auto" w:fill="E0E0E0"/>
            <w:vAlign w:val="center"/>
          </w:tcPr>
          <w:p w14:paraId="4E0C0C40" w14:textId="47F4706F" w:rsidR="00DC6651" w:rsidRPr="00DC6651" w:rsidRDefault="00DC6651" w:rsidP="00DC665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stie sa definească și să explice proprietățile fizice ale lichidelor și legile fundamentale ale hidrostaticii.</w:t>
            </w:r>
          </w:p>
          <w:p w14:paraId="0E3EC997" w14:textId="5B34C2CF" w:rsidR="00101832" w:rsidRPr="00DC6651" w:rsidRDefault="00DC6651" w:rsidP="00DC665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explica principiile hidrodinamicii și semnificația fizică a relației lui Bernoulli.</w:t>
            </w:r>
          </w:p>
        </w:tc>
      </w:tr>
      <w:tr w:rsidR="009F5025" w:rsidRPr="00150A51" w14:paraId="265A2C96" w14:textId="77777777" w:rsidTr="009F5025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14:paraId="50449FC8" w14:textId="78B803B6" w:rsidR="009F5025" w:rsidRPr="00150A51" w:rsidRDefault="009F5025" w:rsidP="009F5025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3" w:type="dxa"/>
            <w:shd w:val="clear" w:color="auto" w:fill="E0E0E0"/>
          </w:tcPr>
          <w:p w14:paraId="6825DF55" w14:textId="5CDBE00D" w:rsidR="00DC6651" w:rsidRDefault="00DC6651" w:rsidP="00DC665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stie sa determine presiuni și forțe hidrostatice pe suprafețe plane, curbe și compuse.</w:t>
            </w:r>
          </w:p>
          <w:p w14:paraId="4D9F2054" w14:textId="36369CB0" w:rsidR="00DC6651" w:rsidRPr="00DC6651" w:rsidRDefault="00DC6651" w:rsidP="00DC665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aplica ecuația de continuitate și relația lui Bernoulli în rezolvarea problemelor de curgere pentru lichide reale.</w:t>
            </w:r>
          </w:p>
          <w:p w14:paraId="6CA81260" w14:textId="77777777" w:rsidR="00DC6651" w:rsidRPr="00DC6651" w:rsidRDefault="00DC6651" w:rsidP="00DC665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calculeaza pierderile de sarcină în conducte și canale hidraulice.</w:t>
            </w:r>
          </w:p>
          <w:p w14:paraId="73B29DBC" w14:textId="52E25A2E" w:rsidR="009F5025" w:rsidRPr="00DC6651" w:rsidRDefault="00DC6651" w:rsidP="00DC665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rezolva energetic și hidraulic curenții cu nivel liber și să traseaza curbe de remuu pentru albii prismatice.</w:t>
            </w:r>
          </w:p>
        </w:tc>
      </w:tr>
      <w:tr w:rsidR="009F5025" w:rsidRPr="00150A51" w14:paraId="582A50DB" w14:textId="77777777" w:rsidTr="009F5025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14:paraId="380EF86C" w14:textId="2B0F6690" w:rsidR="009F5025" w:rsidRPr="00150A51" w:rsidRDefault="009F5025" w:rsidP="009F5025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  <w:p w14:paraId="315D10A1" w14:textId="77777777" w:rsidR="009F5025" w:rsidRPr="00150A51" w:rsidRDefault="009F5025" w:rsidP="009F5025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3" w:type="dxa"/>
            <w:shd w:val="clear" w:color="auto" w:fill="E0E0E0"/>
            <w:vAlign w:val="center"/>
          </w:tcPr>
          <w:p w14:paraId="566966B3" w14:textId="77777777" w:rsidR="00DC6651" w:rsidRPr="00DC6651" w:rsidRDefault="00DC6651" w:rsidP="00DC665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explica fenomenul de salt hidraulic și condițiile de apariție ale acestuia.</w:t>
            </w:r>
          </w:p>
          <w:p w14:paraId="2495D4CB" w14:textId="77777777" w:rsidR="00DC6651" w:rsidRPr="00DC6651" w:rsidRDefault="00DC6651" w:rsidP="00DC665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caracterizeaza straturile acvifere și să determina parametrii hidraulici ai acestora.</w:t>
            </w:r>
          </w:p>
          <w:p w14:paraId="23113B93" w14:textId="77777777" w:rsidR="00DC6651" w:rsidRPr="00DC6651" w:rsidRDefault="00DC6651" w:rsidP="00DC665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aplica metode de calcul pentru dimensionarea sistemelor de captare a apei freatice (puțuri și drenuri).</w:t>
            </w:r>
          </w:p>
          <w:p w14:paraId="67274959" w14:textId="77777777" w:rsidR="00DC6651" w:rsidRPr="00DC6651" w:rsidRDefault="00DC6651" w:rsidP="00DC665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evalueaza soluții tehnice de bază pentru sisteme de pompare din punct de vedere hidraulic și economic.</w:t>
            </w:r>
          </w:p>
          <w:p w14:paraId="6935B817" w14:textId="77777777" w:rsidR="00DC6651" w:rsidRPr="00DC6651" w:rsidRDefault="00DC6651" w:rsidP="00DC665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utilizeaza date experimentale pentru validarea relațiilor teoretice studiate.</w:t>
            </w:r>
          </w:p>
          <w:p w14:paraId="40E5FAE8" w14:textId="77777777" w:rsidR="00DC6651" w:rsidRPr="00DC6651" w:rsidRDefault="00DC6651" w:rsidP="00DC665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analizeaza funcționarea sistemelor hidraulice sub presiune și a rețelelor de distribuție a apei.</w:t>
            </w:r>
          </w:p>
          <w:p w14:paraId="51D77630" w14:textId="77777777" w:rsidR="00DC6651" w:rsidRPr="00DC6651" w:rsidRDefault="00DC6651" w:rsidP="00DC665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analizeaza regimurile de mișcare ale curenților cu nivel liber, inclusiv curgeri uniforme și neuniforme.</w:t>
            </w:r>
          </w:p>
          <w:p w14:paraId="12A21B47" w14:textId="5E6B511F" w:rsidR="009F5025" w:rsidRPr="00DC6651" w:rsidRDefault="009F5025" w:rsidP="00DC665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aplică valorile eticii și deontologiei profesiei de inginer.</w:t>
            </w:r>
          </w:p>
          <w:p w14:paraId="6FFD3254" w14:textId="77777777" w:rsidR="009F5025" w:rsidRPr="00DC6651" w:rsidRDefault="009F5025" w:rsidP="00DC665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practică raționamentul logic, evaluarea și autoevaluare în luarea deciziilor.</w:t>
            </w:r>
          </w:p>
          <w:p w14:paraId="25E53377" w14:textId="77777777" w:rsidR="009F5025" w:rsidRPr="00DC6651" w:rsidRDefault="009F5025" w:rsidP="00DC665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promovează dialogul, cooperarea, respectul față de ceilalți și interculturalitatea.</w:t>
            </w:r>
          </w:p>
          <w:p w14:paraId="172A8539" w14:textId="77777777" w:rsidR="009F5025" w:rsidRPr="00DC6651" w:rsidRDefault="009F5025" w:rsidP="00DC665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selectează și analizează surse bibliografice.</w:t>
            </w:r>
          </w:p>
          <w:p w14:paraId="5A53B3EC" w14:textId="55459F97" w:rsidR="009F5025" w:rsidRPr="00150A51" w:rsidRDefault="009F5025" w:rsidP="00DC665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651">
              <w:rPr>
                <w:rFonts w:asciiTheme="minorHAnsi" w:hAnsiTheme="minorHAnsi" w:cstheme="minorHAnsi"/>
                <w:sz w:val="22"/>
                <w:szCs w:val="22"/>
              </w:rPr>
              <w:t>Studentul/absolventul demonstrează autonomie în învățare.</w:t>
            </w:r>
          </w:p>
        </w:tc>
      </w:tr>
    </w:tbl>
    <w:p w14:paraId="3C41F63D" w14:textId="77777777" w:rsidR="00AD7B40" w:rsidRPr="00150A51" w:rsidRDefault="00AD7B40" w:rsidP="00D22B6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bookmarkEnd w:id="0"/>
    <w:p w14:paraId="68FC229D" w14:textId="28635AEE" w:rsidR="00EE0BA5" w:rsidRPr="00150A51" w:rsidRDefault="005072F7" w:rsidP="00D22B64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EE0BA5" w:rsidRPr="00150A51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="00EE0BA5" w:rsidRPr="00150A51">
        <w:rPr>
          <w:rFonts w:asciiTheme="minorHAnsi" w:hAnsiTheme="minorHAnsi" w:cstheme="minorHAnsi"/>
          <w:sz w:val="22"/>
          <w:szCs w:val="22"/>
        </w:rPr>
        <w:t xml:space="preserve"> (reie</w:t>
      </w:r>
      <w:r w:rsidR="0012489D" w:rsidRPr="00150A51">
        <w:rPr>
          <w:rFonts w:asciiTheme="minorHAnsi" w:eastAsia="Times New Roman" w:hAnsiTheme="minorHAnsi" w:cstheme="minorHAnsi"/>
          <w:sz w:val="22"/>
          <w:szCs w:val="22"/>
        </w:rPr>
        <w:t>ș</w:t>
      </w:r>
      <w:r w:rsidR="00EE0BA5" w:rsidRPr="00150A51">
        <w:rPr>
          <w:rFonts w:asciiTheme="minorHAnsi" w:eastAsia="Times New Roman" w:hAnsiTheme="minorHAnsi" w:cstheme="minorHAnsi"/>
          <w:sz w:val="22"/>
          <w:szCs w:val="22"/>
        </w:rPr>
        <w:t>ind din grila competen</w:t>
      </w:r>
      <w:r w:rsidR="0012489D" w:rsidRPr="00150A51">
        <w:rPr>
          <w:rFonts w:asciiTheme="minorHAnsi" w:eastAsia="Times New Roman" w:hAnsiTheme="minorHAnsi" w:cstheme="minorHAnsi"/>
          <w:sz w:val="22"/>
          <w:szCs w:val="22"/>
        </w:rPr>
        <w:t>ț</w:t>
      </w:r>
      <w:r w:rsidR="00EE0BA5" w:rsidRPr="00150A51">
        <w:rPr>
          <w:rFonts w:asciiTheme="minorHAnsi" w:eastAsia="Times New Roman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3350"/>
        <w:gridCol w:w="6265"/>
      </w:tblGrid>
      <w:tr w:rsidR="00755D78" w:rsidRPr="00150A51" w14:paraId="5ECD9C44" w14:textId="77777777" w:rsidTr="00BB331A">
        <w:tc>
          <w:tcPr>
            <w:tcW w:w="1742" w:type="pct"/>
            <w:shd w:val="clear" w:color="auto" w:fill="E0E0E0"/>
            <w:vAlign w:val="center"/>
          </w:tcPr>
          <w:p w14:paraId="2BC8BDF3" w14:textId="77777777" w:rsidR="00755D78" w:rsidRPr="000D34B0" w:rsidRDefault="005072F7" w:rsidP="00D22B6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D34B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55D78" w:rsidRPr="000D34B0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14:paraId="4F2BCFBE" w14:textId="71D58CE3" w:rsidR="0097574D" w:rsidRPr="000D34B0" w:rsidRDefault="0097574D" w:rsidP="00D22B64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D34B0">
              <w:rPr>
                <w:rFonts w:asciiTheme="minorHAnsi" w:hAnsiTheme="minorHAnsi" w:cstheme="minorHAnsi"/>
                <w:sz w:val="22"/>
                <w:szCs w:val="22"/>
              </w:rPr>
              <w:t xml:space="preserve">Dezvoltarea </w:t>
            </w:r>
            <w:r w:rsidR="00D6688C" w:rsidRPr="000D34B0">
              <w:rPr>
                <w:rFonts w:asciiTheme="minorHAnsi" w:hAnsiTheme="minorHAnsi" w:cstheme="minorHAnsi"/>
                <w:sz w:val="22"/>
                <w:szCs w:val="22"/>
              </w:rPr>
              <w:t xml:space="preserve">unui set complex de competențe necesar specialistului în </w:t>
            </w:r>
            <w:r w:rsidR="000D34B0" w:rsidRPr="000D34B0">
              <w:rPr>
                <w:rFonts w:asciiTheme="minorHAnsi" w:hAnsiTheme="minorHAnsi" w:cstheme="minorHAnsi"/>
                <w:sz w:val="22"/>
                <w:szCs w:val="22"/>
              </w:rPr>
              <w:t xml:space="preserve">domeniul </w:t>
            </w:r>
            <w:r w:rsidR="00D6688C" w:rsidRPr="000D34B0">
              <w:rPr>
                <w:rFonts w:asciiTheme="minorHAnsi" w:hAnsiTheme="minorHAnsi" w:cstheme="minorHAnsi"/>
                <w:sz w:val="22"/>
                <w:szCs w:val="22"/>
              </w:rPr>
              <w:t>ingineri</w:t>
            </w:r>
            <w:r w:rsidR="000D34B0" w:rsidRPr="000D34B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D6688C" w:rsidRPr="000D34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D34B0" w:rsidRPr="000D34B0">
              <w:rPr>
                <w:rFonts w:asciiTheme="minorHAnsi" w:hAnsiTheme="minorHAnsi" w:cstheme="minorHAnsi"/>
                <w:sz w:val="22"/>
                <w:szCs w:val="22"/>
              </w:rPr>
              <w:t>civile</w:t>
            </w:r>
            <w:r w:rsidRPr="000D34B0">
              <w:rPr>
                <w:rFonts w:asciiTheme="minorHAnsi" w:hAnsiTheme="minorHAnsi" w:cstheme="minorHAnsi"/>
                <w:sz w:val="22"/>
                <w:szCs w:val="22"/>
              </w:rPr>
              <w:t xml:space="preserve"> privind problematica specifică </w:t>
            </w:r>
            <w:r w:rsidR="000D34B0" w:rsidRPr="000D34B0">
              <w:rPr>
                <w:rFonts w:asciiTheme="minorHAnsi" w:hAnsiTheme="minorHAnsi" w:cstheme="minorHAnsi"/>
                <w:sz w:val="22"/>
                <w:szCs w:val="22"/>
              </w:rPr>
              <w:t>interactiunii structurilor cu diferite fluide</w:t>
            </w:r>
            <w:r w:rsidRPr="000D34B0">
              <w:rPr>
                <w:rFonts w:asciiTheme="minorHAnsi" w:hAnsiTheme="minorHAnsi" w:cstheme="minorHAnsi"/>
                <w:sz w:val="22"/>
                <w:szCs w:val="22"/>
              </w:rPr>
              <w:t xml:space="preserve"> , din perspectiva ştiinţelor inginereşti.</w:t>
            </w:r>
          </w:p>
        </w:tc>
      </w:tr>
      <w:tr w:rsidR="00EE0BA5" w:rsidRPr="00150A51" w14:paraId="4C0E2D8B" w14:textId="77777777" w:rsidTr="00BB331A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14:paraId="10F0BA4B" w14:textId="42184587" w:rsidR="00EE0BA5" w:rsidRPr="00101832" w:rsidRDefault="00EE0BA5" w:rsidP="00101832">
            <w:pPr>
              <w:pStyle w:val="ListParagraph"/>
              <w:numPr>
                <w:ilvl w:val="1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14:paraId="57498418" w14:textId="6118FF37" w:rsidR="000D34B0" w:rsidRPr="000D34B0" w:rsidRDefault="000D34B0" w:rsidP="000D34B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Introducerea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studenților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în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conceptele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fundamentale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ale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hidrostaticii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și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hidrodinamicii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aplicate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3A5D83C8" w14:textId="7C5174FF" w:rsidR="000D34B0" w:rsidRPr="000D34B0" w:rsidRDefault="000D34B0" w:rsidP="000D34B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Prezentarea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legilor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bază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guvernează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comportarea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lichidelor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în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repaus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și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în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mișcare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30955B2F" w14:textId="328ADDF3" w:rsidR="000D34B0" w:rsidRPr="000D34B0" w:rsidRDefault="000D34B0" w:rsidP="000D34B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Formarea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capacității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utilizare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relațiilor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matematice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și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fizice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specifice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hidraulicii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construcțiilor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6CD7F782" w14:textId="30DBBFC4" w:rsidR="000D34B0" w:rsidRPr="000D34B0" w:rsidRDefault="000D34B0" w:rsidP="000D34B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Familiarizarea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studenților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metodele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calcul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ale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sistemelor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hidraulice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sub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presiune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și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nivel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liber.</w:t>
            </w:r>
          </w:p>
          <w:p w14:paraId="343F2379" w14:textId="28F5C0B1" w:rsidR="000D34B0" w:rsidRPr="000D34B0" w:rsidRDefault="000D34B0" w:rsidP="000D34B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Dezvoltarea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abilităților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analiză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regimurilor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curgere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și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pierderilor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de sarcina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hidraulica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7540AC80" w14:textId="2028955D" w:rsidR="000D34B0" w:rsidRPr="000D34B0" w:rsidRDefault="000D34B0" w:rsidP="000D34B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Exersarea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aplicării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cunoștințelor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teoretice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prin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activități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experimentale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laborator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4D2698A5" w14:textId="5BE895A7" w:rsidR="000D34B0" w:rsidRPr="000D34B0" w:rsidRDefault="000D34B0" w:rsidP="000D34B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Formarea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unei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baze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tehnice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necesare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disciplinelor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specialitate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ulterioare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hidrotehnică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alimentări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apă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canalizari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amenajări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hidr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otehnice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poduri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).</w:t>
            </w:r>
          </w:p>
          <w:p w14:paraId="7E277DB3" w14:textId="04C206C2" w:rsidR="007927CF" w:rsidRPr="000D34B0" w:rsidRDefault="000D34B0" w:rsidP="000D34B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Dezvoltarea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unei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gândiri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inginerești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orientate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spre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soluționarea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problemelor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practice din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domeniul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construcțiilor</w:t>
            </w:r>
            <w:proofErr w:type="spellEnd"/>
            <w:r w:rsidRPr="000D34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</w:tr>
    </w:tbl>
    <w:p w14:paraId="663417A7" w14:textId="77777777" w:rsidR="00B25C53" w:rsidRPr="00150A51" w:rsidRDefault="00B25C53" w:rsidP="00D22B64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8983380" w14:textId="5863F19C" w:rsidR="00EE0BA5" w:rsidRPr="00150A51" w:rsidRDefault="005072F7" w:rsidP="00D22B64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EE0BA5" w:rsidRPr="00150A51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="0012489D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ț</w:t>
      </w:r>
      <w:r w:rsidR="00EE0BA5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810"/>
        <w:gridCol w:w="715"/>
        <w:gridCol w:w="1529"/>
        <w:gridCol w:w="1561"/>
      </w:tblGrid>
      <w:tr w:rsidR="00200FAD" w:rsidRPr="00150A51" w14:paraId="0F45AE7A" w14:textId="77777777" w:rsidTr="00FA27FE">
        <w:trPr>
          <w:tblHeader/>
        </w:trPr>
        <w:tc>
          <w:tcPr>
            <w:tcW w:w="3021" w:type="pct"/>
            <w:tcBorders>
              <w:top w:val="single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41FC82E7" w14:textId="77777777" w:rsidR="00200FAD" w:rsidRPr="00150A51" w:rsidRDefault="005072F7" w:rsidP="00D22B64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="00200FAD"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372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F36A3C0" w14:textId="77777777" w:rsidR="00200FAD" w:rsidRPr="00150A51" w:rsidRDefault="00200FAD" w:rsidP="00D22B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95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E34A955" w14:textId="77777777" w:rsidR="00200FAD" w:rsidRPr="00150A51" w:rsidRDefault="00200FAD" w:rsidP="00D22B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12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550FEA5" w14:textId="5AD40A03" w:rsidR="00200FAD" w:rsidRPr="00150A51" w:rsidRDefault="00200FAD" w:rsidP="00D22B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="0012489D" w:rsidRPr="00150A51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="00FA27FE" w:rsidRPr="00150A51" w14:paraId="1248CD22" w14:textId="77777777" w:rsidTr="00FA27FE">
        <w:trPr>
          <w:trHeight w:val="660"/>
        </w:trPr>
        <w:tc>
          <w:tcPr>
            <w:tcW w:w="3021" w:type="pct"/>
            <w:tcBorders>
              <w:top w:val="single" w:sz="6" w:space="0" w:color="auto"/>
            </w:tcBorders>
            <w:shd w:val="clear" w:color="auto" w:fill="E0E0E0"/>
          </w:tcPr>
          <w:p w14:paraId="7F432A13" w14:textId="4B8A6950" w:rsidR="00FA27FE" w:rsidRPr="00315834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Scurt istoric. Legatura cu alte discipline. Proprietatile fizice ale lichidelor. Legea fundamentala a hidrostaticii. Presiune hidrostatica</w:t>
            </w:r>
          </w:p>
        </w:tc>
        <w:tc>
          <w:tcPr>
            <w:tcW w:w="372" w:type="pct"/>
            <w:tcBorders>
              <w:top w:val="single" w:sz="6" w:space="0" w:color="auto"/>
            </w:tcBorders>
            <w:vAlign w:val="center"/>
          </w:tcPr>
          <w:p w14:paraId="4EB21E1A" w14:textId="577F9071" w:rsidR="00FA27FE" w:rsidRPr="00150A51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 w:val="restart"/>
            <w:tcBorders>
              <w:top w:val="single" w:sz="6" w:space="0" w:color="auto"/>
            </w:tcBorders>
            <w:vAlign w:val="center"/>
          </w:tcPr>
          <w:p w14:paraId="455C1B29" w14:textId="2FFBA242" w:rsidR="00FA27FE" w:rsidRDefault="00FA27FE" w:rsidP="00535D0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Expunere, discuţii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demonstrați</w:t>
            </w:r>
            <w:r w:rsidR="0070743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3B00D0C" w14:textId="4AD2DDED" w:rsidR="00FA27FE" w:rsidRDefault="00707431" w:rsidP="00535D0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Prezentari </w:t>
            </w:r>
            <w:r w:rsidR="00FA27FE">
              <w:rPr>
                <w:rFonts w:asciiTheme="minorHAnsi" w:hAnsiTheme="minorHAnsi" w:cstheme="minorHAnsi"/>
                <w:sz w:val="22"/>
                <w:szCs w:val="22"/>
              </w:rPr>
              <w:t>interactive.</w:t>
            </w:r>
          </w:p>
          <w:p w14:paraId="26940FB3" w14:textId="77777777" w:rsidR="00FA27FE" w:rsidRPr="00535D08" w:rsidRDefault="00FA27FE" w:rsidP="00535D0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39A762" w14:textId="77777777" w:rsidR="00FA27FE" w:rsidRPr="00150A51" w:rsidRDefault="00FA27FE" w:rsidP="00F0154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 w:val="restart"/>
            <w:tcBorders>
              <w:top w:val="single" w:sz="6" w:space="0" w:color="auto"/>
            </w:tcBorders>
            <w:vAlign w:val="center"/>
          </w:tcPr>
          <w:p w14:paraId="351F1FF4" w14:textId="77777777" w:rsidR="00FA27FE" w:rsidRDefault="00FA27FE" w:rsidP="00F0154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D72F93" w14:textId="6C41D898" w:rsidR="00FA27FE" w:rsidRPr="00535D08" w:rsidRDefault="00FA27FE" w:rsidP="00F0154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</w:p>
        </w:tc>
      </w:tr>
      <w:tr w:rsidR="00FA27FE" w:rsidRPr="00150A51" w14:paraId="4CC8D583" w14:textId="77777777" w:rsidTr="004E5F2D">
        <w:trPr>
          <w:trHeight w:val="282"/>
        </w:trPr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0E96E3C3" w14:textId="655D2A2C" w:rsidR="00FA27FE" w:rsidRPr="00315834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Aparate de masura a presiunii hidrostatice. Forte hidrostatice pe suprafete plane.</w:t>
            </w:r>
          </w:p>
        </w:tc>
        <w:tc>
          <w:tcPr>
            <w:tcW w:w="372" w:type="pct"/>
            <w:tcBorders>
              <w:top w:val="single" w:sz="6" w:space="0" w:color="auto"/>
            </w:tcBorders>
            <w:vAlign w:val="center"/>
          </w:tcPr>
          <w:p w14:paraId="4DAC6F9A" w14:textId="6C425BCC" w:rsidR="00FA27FE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14:paraId="6B4256E3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14:paraId="6B0C2A8A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A27FE" w:rsidRPr="00150A51" w14:paraId="766A40D4" w14:textId="77777777" w:rsidTr="004E5F2D">
        <w:trPr>
          <w:trHeight w:val="282"/>
        </w:trPr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22CEA366" w14:textId="4227C522" w:rsidR="00FA27FE" w:rsidRPr="00315834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Forte hidrostatice pe suprafete curbe. Hidrodinamica. Notiuni introductive.</w:t>
            </w:r>
          </w:p>
        </w:tc>
        <w:tc>
          <w:tcPr>
            <w:tcW w:w="372" w:type="pct"/>
            <w:tcBorders>
              <w:top w:val="single" w:sz="6" w:space="0" w:color="auto"/>
            </w:tcBorders>
            <w:vAlign w:val="center"/>
          </w:tcPr>
          <w:p w14:paraId="6C5F46A2" w14:textId="5071B362" w:rsidR="00FA27FE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14:paraId="1E25B91A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14:paraId="283AE4DA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A27FE" w:rsidRPr="00150A51" w14:paraId="45AEBA3C" w14:textId="77777777" w:rsidTr="004E5F2D">
        <w:trPr>
          <w:trHeight w:val="282"/>
        </w:trPr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0997F141" w14:textId="0AC27974" w:rsidR="00FA27FE" w:rsidRPr="00315834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Legile hidrodinamicii. Relatia lui Bernoulli.</w:t>
            </w:r>
          </w:p>
        </w:tc>
        <w:tc>
          <w:tcPr>
            <w:tcW w:w="372" w:type="pct"/>
            <w:tcBorders>
              <w:top w:val="single" w:sz="6" w:space="0" w:color="auto"/>
            </w:tcBorders>
            <w:vAlign w:val="center"/>
          </w:tcPr>
          <w:p w14:paraId="250EF83F" w14:textId="48C88A62" w:rsidR="00FA27FE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14:paraId="4A56541D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14:paraId="6CE5C475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A27FE" w:rsidRPr="00150A51" w14:paraId="6377BDA3" w14:textId="77777777" w:rsidTr="004E5F2D">
        <w:trPr>
          <w:trHeight w:val="282"/>
        </w:trPr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5F3E8D05" w14:textId="61BA1149" w:rsidR="00FA27FE" w:rsidRPr="00315834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Interpretarea geometrica a relatiei lui Bernoulli. Pierderi de sarcina hidraulice.</w:t>
            </w:r>
          </w:p>
        </w:tc>
        <w:tc>
          <w:tcPr>
            <w:tcW w:w="372" w:type="pct"/>
            <w:tcBorders>
              <w:top w:val="single" w:sz="6" w:space="0" w:color="auto"/>
            </w:tcBorders>
            <w:vAlign w:val="center"/>
          </w:tcPr>
          <w:p w14:paraId="7DB4DA5F" w14:textId="17C9B49E" w:rsidR="00FA27FE" w:rsidRPr="00150A51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14:paraId="1E2A5B63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14:paraId="5A009598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A27FE" w:rsidRPr="00150A51" w14:paraId="1413B5C0" w14:textId="77777777" w:rsidTr="004E5F2D">
        <w:trPr>
          <w:trHeight w:val="282"/>
        </w:trPr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5F6DD0B8" w14:textId="3A35F590" w:rsidR="00FA27FE" w:rsidRPr="00315834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Sisteme hidraulice sub presiune. Retele de distributie</w:t>
            </w:r>
          </w:p>
        </w:tc>
        <w:tc>
          <w:tcPr>
            <w:tcW w:w="372" w:type="pct"/>
            <w:tcBorders>
              <w:top w:val="single" w:sz="6" w:space="0" w:color="auto"/>
            </w:tcBorders>
            <w:vAlign w:val="center"/>
          </w:tcPr>
          <w:p w14:paraId="12ED1B42" w14:textId="3022DCC7" w:rsidR="00FA27FE" w:rsidRPr="00150A51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14:paraId="2D3B627C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14:paraId="5A3DE8AA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A27FE" w:rsidRPr="00150A51" w14:paraId="526E9B8B" w14:textId="77777777" w:rsidTr="004E5F2D">
        <w:trPr>
          <w:trHeight w:val="282"/>
        </w:trPr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0AC8E15B" w14:textId="431A5933" w:rsidR="00FA27FE" w:rsidRPr="00315834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Sisteme de pompare a apei. Calculul economic al unei statii de pompare</w:t>
            </w:r>
          </w:p>
        </w:tc>
        <w:tc>
          <w:tcPr>
            <w:tcW w:w="372" w:type="pct"/>
            <w:tcBorders>
              <w:top w:val="single" w:sz="6" w:space="0" w:color="auto"/>
            </w:tcBorders>
            <w:vAlign w:val="center"/>
          </w:tcPr>
          <w:p w14:paraId="577A0FF0" w14:textId="447C8DCB" w:rsidR="00FA27FE" w:rsidRPr="00150A51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14:paraId="00C246A7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14:paraId="381D2DB0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A27FE" w:rsidRPr="00150A51" w14:paraId="425622CD" w14:textId="77777777" w:rsidTr="004E5F2D">
        <w:trPr>
          <w:trHeight w:val="282"/>
        </w:trPr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7D5EB8B7" w14:textId="7CEB7AE6" w:rsidR="00FA27FE" w:rsidRPr="00315834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Miscari nepermanente cu nivel liber. Unde. Regimuri de miscare</w:t>
            </w:r>
          </w:p>
        </w:tc>
        <w:tc>
          <w:tcPr>
            <w:tcW w:w="372" w:type="pct"/>
            <w:tcBorders>
              <w:top w:val="single" w:sz="6" w:space="0" w:color="auto"/>
            </w:tcBorders>
            <w:vAlign w:val="center"/>
          </w:tcPr>
          <w:p w14:paraId="35E1346D" w14:textId="795873DE" w:rsidR="00FA27FE" w:rsidRPr="00150A51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14:paraId="1BA4FB76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14:paraId="234FAABF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A27FE" w:rsidRPr="00150A51" w14:paraId="468EF07B" w14:textId="77777777" w:rsidTr="004E5F2D">
        <w:trPr>
          <w:trHeight w:val="282"/>
        </w:trPr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522B77F6" w14:textId="70D6CCC0" w:rsidR="00FA27FE" w:rsidRPr="00315834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Curenti cu nivel liber. Studiul energetic al curentilor cu nivel liber. Regimuri de miscare a curentilor cu nivel liber.</w:t>
            </w:r>
          </w:p>
        </w:tc>
        <w:tc>
          <w:tcPr>
            <w:tcW w:w="372" w:type="pct"/>
            <w:tcBorders>
              <w:top w:val="single" w:sz="6" w:space="0" w:color="auto"/>
            </w:tcBorders>
            <w:vAlign w:val="center"/>
          </w:tcPr>
          <w:p w14:paraId="68A5F8CC" w14:textId="516204A8" w:rsidR="00FA27FE" w:rsidRPr="00150A51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14:paraId="4246A18C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14:paraId="2AB03FDE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A27FE" w:rsidRPr="00150A51" w14:paraId="10173C86" w14:textId="77777777" w:rsidTr="004E5F2D">
        <w:trPr>
          <w:trHeight w:val="282"/>
        </w:trPr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19D39BE6" w14:textId="7B79E40C" w:rsidR="00FA27FE" w:rsidRPr="00315834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Trasarea curbelor de remu pentru albii prismatice si neprismatice. Axe hidraulice.</w:t>
            </w:r>
          </w:p>
        </w:tc>
        <w:tc>
          <w:tcPr>
            <w:tcW w:w="372" w:type="pct"/>
            <w:tcBorders>
              <w:top w:val="single" w:sz="6" w:space="0" w:color="auto"/>
            </w:tcBorders>
            <w:vAlign w:val="center"/>
          </w:tcPr>
          <w:p w14:paraId="661073A9" w14:textId="34FB9204" w:rsidR="00FA27FE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14:paraId="20320193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14:paraId="39731C73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A27FE" w:rsidRPr="00150A51" w14:paraId="0EFA95D0" w14:textId="77777777" w:rsidTr="004E5F2D">
        <w:trPr>
          <w:trHeight w:val="282"/>
        </w:trPr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534DF6B7" w14:textId="0E2E9BC5" w:rsidR="00FA27FE" w:rsidRPr="00315834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Miscarea nepermananta in albii prismatice</w:t>
            </w:r>
          </w:p>
        </w:tc>
        <w:tc>
          <w:tcPr>
            <w:tcW w:w="372" w:type="pct"/>
            <w:tcBorders>
              <w:top w:val="single" w:sz="6" w:space="0" w:color="auto"/>
            </w:tcBorders>
            <w:vAlign w:val="center"/>
          </w:tcPr>
          <w:p w14:paraId="70FEA60A" w14:textId="321D6E02" w:rsidR="00FA27FE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14:paraId="7434CC7C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14:paraId="28959ED2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A27FE" w:rsidRPr="00150A51" w14:paraId="28209224" w14:textId="77777777" w:rsidTr="004E5F2D">
        <w:trPr>
          <w:trHeight w:val="282"/>
        </w:trPr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7BF4E37B" w14:textId="2D1A8E56" w:rsidR="00FA27FE" w:rsidRPr="00315834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Miscare rapid variata. Salt hidraulic</w:t>
            </w:r>
          </w:p>
        </w:tc>
        <w:tc>
          <w:tcPr>
            <w:tcW w:w="372" w:type="pct"/>
            <w:tcBorders>
              <w:top w:val="single" w:sz="6" w:space="0" w:color="auto"/>
            </w:tcBorders>
            <w:vAlign w:val="center"/>
          </w:tcPr>
          <w:p w14:paraId="7CC7EC40" w14:textId="2E12124D" w:rsidR="00FA27FE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14:paraId="1CBF5C25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14:paraId="743ECBE2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A27FE" w:rsidRPr="00150A51" w14:paraId="3836771A" w14:textId="77777777" w:rsidTr="004E5F2D">
        <w:trPr>
          <w:trHeight w:val="282"/>
        </w:trPr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1EADA1C0" w14:textId="3102D947" w:rsidR="00FA27FE" w:rsidRPr="00315834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Straturi acvifere. Caracteristicile unui strat acvifer. Determinarea caracteristicilor.</w:t>
            </w:r>
          </w:p>
        </w:tc>
        <w:tc>
          <w:tcPr>
            <w:tcW w:w="372" w:type="pct"/>
            <w:tcBorders>
              <w:top w:val="single" w:sz="6" w:space="0" w:color="auto"/>
            </w:tcBorders>
            <w:vAlign w:val="center"/>
          </w:tcPr>
          <w:p w14:paraId="0622FACD" w14:textId="3859885C" w:rsidR="00FA27FE" w:rsidRPr="00150A51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14:paraId="06FC38DB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14:paraId="151DEDBF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A27FE" w:rsidRPr="00150A51" w14:paraId="30C506E6" w14:textId="77777777" w:rsidTr="004E5F2D">
        <w:trPr>
          <w:trHeight w:val="282"/>
        </w:trPr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38155092" w14:textId="55565687" w:rsidR="00FA27FE" w:rsidRPr="00315834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Puturi si drenuri pentru captarea apei freatice. Dimensionarea sistemelor de puturi si drenuri. Expolatarea unei captari cu mai multe puturi.</w:t>
            </w:r>
          </w:p>
        </w:tc>
        <w:tc>
          <w:tcPr>
            <w:tcW w:w="372" w:type="pct"/>
            <w:tcBorders>
              <w:top w:val="single" w:sz="6" w:space="0" w:color="auto"/>
            </w:tcBorders>
            <w:vAlign w:val="center"/>
          </w:tcPr>
          <w:p w14:paraId="24C0B800" w14:textId="5DD0F767" w:rsidR="00FA27FE" w:rsidRPr="00150A51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tcBorders>
              <w:bottom w:val="single" w:sz="6" w:space="0" w:color="auto"/>
            </w:tcBorders>
            <w:vAlign w:val="center"/>
          </w:tcPr>
          <w:p w14:paraId="105F8C01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tcBorders>
              <w:bottom w:val="single" w:sz="6" w:space="0" w:color="auto"/>
            </w:tcBorders>
            <w:vAlign w:val="center"/>
          </w:tcPr>
          <w:p w14:paraId="3C8AB816" w14:textId="77777777" w:rsidR="00FA27FE" w:rsidRPr="00150A51" w:rsidRDefault="00FA27FE" w:rsidP="00FA27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01548" w:rsidRPr="00150A51" w14:paraId="7643245A" w14:textId="77777777" w:rsidTr="00E50E8C">
        <w:tc>
          <w:tcPr>
            <w:tcW w:w="5000" w:type="pct"/>
            <w:gridSpan w:val="4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7D3F08D7" w14:textId="379656F8" w:rsidR="00F01548" w:rsidRPr="00005845" w:rsidRDefault="00FA27FE" w:rsidP="00FA27F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A27FE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  <w:r w:rsidRPr="00FA27FE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1. I. Morusca si colectiv., - Constructii edilitare si cai de comunicatie, Cluj-Napoca, 1974, IPCN </w:t>
            </w:r>
            <w:r w:rsidRPr="00FA27F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FA27FE">
              <w:rPr>
                <w:rFonts w:asciiTheme="minorHAnsi" w:hAnsiTheme="minorHAnsi" w:cstheme="minorHAnsi"/>
                <w:sz w:val="22"/>
                <w:szCs w:val="22"/>
              </w:rPr>
              <w:t>. D. Cioc – Hidraulica , Bucuresti,EDP 1975</w:t>
            </w:r>
            <w:r w:rsidRPr="00FA27F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FA27FE">
              <w:rPr>
                <w:rFonts w:asciiTheme="minorHAnsi" w:hAnsiTheme="minorHAnsi" w:cstheme="minorHAnsi"/>
                <w:sz w:val="22"/>
                <w:szCs w:val="22"/>
              </w:rPr>
              <w:t>. M. Ghiurconiu – Hidraulica si lucrari edilitare, Timisoara, 1965, IPT</w:t>
            </w:r>
            <w:r w:rsidRPr="00FA27F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FA27FE">
              <w:rPr>
                <w:rFonts w:asciiTheme="minorHAnsi" w:hAnsiTheme="minorHAnsi" w:cstheme="minorHAnsi"/>
                <w:sz w:val="22"/>
                <w:szCs w:val="22"/>
              </w:rPr>
              <w:t>. C.Jura. - Alimentari cu apa, Timisoara, 1976, IPT</w:t>
            </w:r>
            <w:r w:rsidRPr="00FA27FE">
              <w:rPr>
                <w:rFonts w:asciiTheme="minorHAnsi" w:hAnsiTheme="minorHAnsi" w:cstheme="minorHAnsi"/>
                <w:sz w:val="22"/>
                <w:szCs w:val="22"/>
              </w:rPr>
              <w:br/>
              <w:t>https://mariusbotos.wixsite.com/mysite/cursuri</w:t>
            </w:r>
          </w:p>
        </w:tc>
      </w:tr>
    </w:tbl>
    <w:p w14:paraId="0978DC4E" w14:textId="77777777" w:rsidR="0012489D" w:rsidRPr="00150A51" w:rsidRDefault="0012489D" w:rsidP="00D22B6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942"/>
        <w:gridCol w:w="850"/>
        <w:gridCol w:w="1663"/>
        <w:gridCol w:w="1160"/>
      </w:tblGrid>
      <w:tr w:rsidR="00200FAD" w:rsidRPr="00150A51" w14:paraId="796C26A8" w14:textId="77777777" w:rsidTr="008A2A9E">
        <w:trPr>
          <w:tblHeader/>
        </w:trPr>
        <w:tc>
          <w:tcPr>
            <w:tcW w:w="3090" w:type="pct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08D68177" w14:textId="1868DDF9" w:rsidR="00200FAD" w:rsidRPr="00150A51" w:rsidRDefault="005072F7" w:rsidP="00D22B6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="00200FAD"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 laborator</w:t>
            </w:r>
          </w:p>
        </w:tc>
        <w:tc>
          <w:tcPr>
            <w:tcW w:w="442" w:type="pct"/>
            <w:tcBorders>
              <w:top w:val="single" w:sz="12" w:space="0" w:color="auto"/>
            </w:tcBorders>
            <w:vAlign w:val="center"/>
          </w:tcPr>
          <w:p w14:paraId="283173F2" w14:textId="77777777" w:rsidR="00200FAD" w:rsidRPr="00150A51" w:rsidRDefault="00200FAD" w:rsidP="00D22B6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5" w:type="pct"/>
            <w:tcBorders>
              <w:top w:val="single" w:sz="12" w:space="0" w:color="auto"/>
            </w:tcBorders>
            <w:vAlign w:val="center"/>
          </w:tcPr>
          <w:p w14:paraId="0C39C9DB" w14:textId="77777777" w:rsidR="00200FAD" w:rsidRPr="00150A51" w:rsidRDefault="00200FAD" w:rsidP="00D22B6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3" w:type="pct"/>
            <w:tcBorders>
              <w:top w:val="single" w:sz="12" w:space="0" w:color="auto"/>
            </w:tcBorders>
            <w:vAlign w:val="center"/>
          </w:tcPr>
          <w:p w14:paraId="2001A037" w14:textId="3D8F0B14" w:rsidR="00200FAD" w:rsidRPr="00150A51" w:rsidRDefault="00200FAD" w:rsidP="00D22B6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="0012489D"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="008A2A9E" w:rsidRPr="00150A51" w14:paraId="4218510C" w14:textId="77777777" w:rsidTr="004E5F2D">
        <w:tc>
          <w:tcPr>
            <w:tcW w:w="3090" w:type="pct"/>
            <w:shd w:val="clear" w:color="auto" w:fill="E0E0E0"/>
            <w:vAlign w:val="center"/>
          </w:tcPr>
          <w:p w14:paraId="45140294" w14:textId="57143BDB" w:rsidR="008A2A9E" w:rsidRPr="00315834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Prezentare laborator, masuri de protectia muncii</w:t>
            </w:r>
          </w:p>
        </w:tc>
        <w:tc>
          <w:tcPr>
            <w:tcW w:w="442" w:type="pct"/>
            <w:vAlign w:val="center"/>
          </w:tcPr>
          <w:p w14:paraId="2BB3B1DF" w14:textId="31BA5CC7" w:rsidR="008A2A9E" w:rsidRPr="00150A51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14:paraId="27BB8424" w14:textId="5050C852" w:rsidR="008A2A9E" w:rsidRPr="00D071B8" w:rsidRDefault="008A2A9E" w:rsidP="008A2A9E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537E966C">
              <w:rPr>
                <w:rFonts w:asciiTheme="minorHAnsi" w:hAnsiTheme="minorHAnsi" w:cstheme="minorBidi"/>
                <w:sz w:val="20"/>
                <w:szCs w:val="20"/>
              </w:rPr>
              <w:t>Expunere, aplicaţii, utilizarea instrumentelor de măsurar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e</w:t>
            </w:r>
          </w:p>
        </w:tc>
        <w:tc>
          <w:tcPr>
            <w:tcW w:w="603" w:type="pct"/>
            <w:vMerge w:val="restart"/>
            <w:vAlign w:val="center"/>
          </w:tcPr>
          <w:p w14:paraId="5FC92188" w14:textId="69262CB0" w:rsidR="008A2A9E" w:rsidRPr="00734655" w:rsidRDefault="008A2A9E" w:rsidP="008A2A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Tabla interactiva</w:t>
            </w:r>
          </w:p>
        </w:tc>
      </w:tr>
      <w:tr w:rsidR="008A2A9E" w:rsidRPr="00150A51" w14:paraId="71B27CD6" w14:textId="77777777" w:rsidTr="004E5F2D">
        <w:tc>
          <w:tcPr>
            <w:tcW w:w="3090" w:type="pct"/>
            <w:shd w:val="clear" w:color="auto" w:fill="E0E0E0"/>
            <w:vAlign w:val="center"/>
          </w:tcPr>
          <w:p w14:paraId="43FF3163" w14:textId="3E49302A" w:rsidR="008A2A9E" w:rsidRPr="00315834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Unitati de masura. Masurarea presiunii hidrostatice</w:t>
            </w:r>
          </w:p>
        </w:tc>
        <w:tc>
          <w:tcPr>
            <w:tcW w:w="442" w:type="pct"/>
            <w:vAlign w:val="center"/>
          </w:tcPr>
          <w:p w14:paraId="30167D41" w14:textId="55861DC0" w:rsidR="008A2A9E" w:rsidRPr="00150A51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14:paraId="69CFFBBB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  <w:vMerge/>
            <w:vAlign w:val="center"/>
          </w:tcPr>
          <w:p w14:paraId="6AF91BF5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2A9E" w:rsidRPr="00150A51" w14:paraId="71E67693" w14:textId="77777777" w:rsidTr="004E5F2D">
        <w:tc>
          <w:tcPr>
            <w:tcW w:w="3090" w:type="pct"/>
            <w:shd w:val="clear" w:color="auto" w:fill="E0E0E0"/>
            <w:vAlign w:val="center"/>
          </w:tcPr>
          <w:p w14:paraId="1789B230" w14:textId="18C9971F" w:rsidR="008A2A9E" w:rsidRPr="00315834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Presiunea hidrostatica</w:t>
            </w:r>
          </w:p>
        </w:tc>
        <w:tc>
          <w:tcPr>
            <w:tcW w:w="442" w:type="pct"/>
            <w:vAlign w:val="center"/>
          </w:tcPr>
          <w:p w14:paraId="18858F11" w14:textId="15303854" w:rsidR="008A2A9E" w:rsidRPr="00150A51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14:paraId="56CE386C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  <w:vMerge/>
            <w:vAlign w:val="center"/>
          </w:tcPr>
          <w:p w14:paraId="40575862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2A9E" w:rsidRPr="00150A51" w14:paraId="2D20CD5D" w14:textId="77777777" w:rsidTr="004E5F2D">
        <w:trPr>
          <w:trHeight w:val="285"/>
        </w:trPr>
        <w:tc>
          <w:tcPr>
            <w:tcW w:w="3090" w:type="pct"/>
            <w:shd w:val="clear" w:color="auto" w:fill="E0E0E0"/>
            <w:vAlign w:val="center"/>
          </w:tcPr>
          <w:p w14:paraId="39EA0FC1" w14:textId="08B74E44" w:rsidR="008A2A9E" w:rsidRPr="00315834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Forte hidrostatice pe suprafete plane vericale</w:t>
            </w:r>
          </w:p>
        </w:tc>
        <w:tc>
          <w:tcPr>
            <w:tcW w:w="442" w:type="pct"/>
            <w:vAlign w:val="center"/>
          </w:tcPr>
          <w:p w14:paraId="636B2325" w14:textId="75ED9F5E" w:rsidR="008A2A9E" w:rsidRPr="00150A51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14:paraId="20303FF3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  <w:vMerge/>
            <w:vAlign w:val="center"/>
          </w:tcPr>
          <w:p w14:paraId="76120A44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2A9E" w:rsidRPr="00150A51" w14:paraId="307155B0" w14:textId="77777777" w:rsidTr="004E5F2D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14:paraId="0E12CB40" w14:textId="7B423D8C" w:rsidR="008A2A9E" w:rsidRPr="00315834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Forte hidrostatice pe suprafete plane inclinate</w:t>
            </w:r>
          </w:p>
        </w:tc>
        <w:tc>
          <w:tcPr>
            <w:tcW w:w="442" w:type="pct"/>
            <w:vAlign w:val="center"/>
          </w:tcPr>
          <w:p w14:paraId="020C108C" w14:textId="3807C379" w:rsidR="008A2A9E" w:rsidRPr="00150A51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14:paraId="23E38A7A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  <w:vMerge/>
            <w:vAlign w:val="center"/>
          </w:tcPr>
          <w:p w14:paraId="6B4425F7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2A9E" w:rsidRPr="00150A51" w14:paraId="21638B08" w14:textId="77777777" w:rsidTr="004E5F2D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14:paraId="111CAA88" w14:textId="37402290" w:rsidR="008A2A9E" w:rsidRPr="00624AA7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Forte hidrostatice pe suprafete curbe (cilindrice)</w:t>
            </w:r>
          </w:p>
        </w:tc>
        <w:tc>
          <w:tcPr>
            <w:tcW w:w="442" w:type="pct"/>
            <w:vAlign w:val="center"/>
          </w:tcPr>
          <w:p w14:paraId="13C6E785" w14:textId="43469FA1" w:rsidR="008A2A9E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14:paraId="50AC9110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  <w:vMerge/>
            <w:vAlign w:val="center"/>
          </w:tcPr>
          <w:p w14:paraId="0745F20D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2A9E" w:rsidRPr="00150A51" w14:paraId="4DF5A117" w14:textId="77777777" w:rsidTr="004E5F2D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14:paraId="755BCA8E" w14:textId="327ACE26" w:rsidR="008A2A9E" w:rsidRPr="00624AA7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Forte hidrostatice pe suprafete compuse</w:t>
            </w:r>
          </w:p>
        </w:tc>
        <w:tc>
          <w:tcPr>
            <w:tcW w:w="442" w:type="pct"/>
            <w:vAlign w:val="center"/>
          </w:tcPr>
          <w:p w14:paraId="5D769029" w14:textId="188BB90B" w:rsidR="008A2A9E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14:paraId="2885685C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  <w:vMerge/>
            <w:vAlign w:val="center"/>
          </w:tcPr>
          <w:p w14:paraId="210167BE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2A9E" w:rsidRPr="00150A51" w14:paraId="2CAFA543" w14:textId="77777777" w:rsidTr="004E5F2D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14:paraId="5BB398FA" w14:textId="2C43477F" w:rsidR="008A2A9E" w:rsidRPr="00624AA7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Ecuatia de continuitate. Ecuatia lui Bernoulli. Interpretare geometrica 2 ore.</w:t>
            </w:r>
          </w:p>
        </w:tc>
        <w:tc>
          <w:tcPr>
            <w:tcW w:w="442" w:type="pct"/>
            <w:vAlign w:val="center"/>
          </w:tcPr>
          <w:p w14:paraId="1400A2AA" w14:textId="0766CC04" w:rsidR="008A2A9E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14:paraId="776D0030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  <w:vMerge/>
            <w:vAlign w:val="center"/>
          </w:tcPr>
          <w:p w14:paraId="2BAD26A0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2A9E" w:rsidRPr="00150A51" w14:paraId="5804A44C" w14:textId="77777777" w:rsidTr="004E5F2D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14:paraId="53D77E69" w14:textId="2C1A95C0" w:rsidR="008A2A9E" w:rsidRPr="00315834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Calculul retelelor ramificate de distributie a apei. Conducte polietilena</w:t>
            </w:r>
          </w:p>
        </w:tc>
        <w:tc>
          <w:tcPr>
            <w:tcW w:w="442" w:type="pct"/>
            <w:vAlign w:val="center"/>
          </w:tcPr>
          <w:p w14:paraId="0D1960B5" w14:textId="0DAD77D8" w:rsidR="008A2A9E" w:rsidRPr="00150A51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14:paraId="219FBC13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  <w:vMerge/>
            <w:vAlign w:val="center"/>
          </w:tcPr>
          <w:p w14:paraId="07FEE0D9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2A9E" w:rsidRPr="00150A51" w14:paraId="41132483" w14:textId="77777777" w:rsidTr="004E5F2D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14:paraId="1A784214" w14:textId="12EFAC96" w:rsidR="008A2A9E" w:rsidRPr="00315834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Calculul retelelor ramificate de distributie a apei. Conducte otel si fonta</w:t>
            </w:r>
          </w:p>
        </w:tc>
        <w:tc>
          <w:tcPr>
            <w:tcW w:w="442" w:type="pct"/>
            <w:vAlign w:val="center"/>
          </w:tcPr>
          <w:p w14:paraId="128BC7CB" w14:textId="52DB4A65" w:rsidR="008A2A9E" w:rsidRPr="00150A51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14:paraId="177C7803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  <w:vMerge/>
            <w:vAlign w:val="center"/>
          </w:tcPr>
          <w:p w14:paraId="1D14C696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2A9E" w:rsidRPr="00150A51" w14:paraId="0202A048" w14:textId="77777777" w:rsidTr="004E5F2D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14:paraId="46ED7E99" w14:textId="0FBCB510" w:rsidR="008A2A9E" w:rsidRPr="00315834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Curenti cu nivel liber. Studiul energetic al curentilor cu nivel liber. Regimuri de miscare a curentilor cu nivel liber.</w:t>
            </w:r>
          </w:p>
        </w:tc>
        <w:tc>
          <w:tcPr>
            <w:tcW w:w="442" w:type="pct"/>
            <w:vAlign w:val="center"/>
          </w:tcPr>
          <w:p w14:paraId="201E7C44" w14:textId="41C1F5FC" w:rsidR="008A2A9E" w:rsidRPr="00150A51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14:paraId="4C91F785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  <w:vMerge/>
            <w:vAlign w:val="center"/>
          </w:tcPr>
          <w:p w14:paraId="16D199B6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2A9E" w:rsidRPr="00150A51" w14:paraId="2F537196" w14:textId="77777777" w:rsidTr="004E5F2D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14:paraId="4687A0C0" w14:textId="557ACDA0" w:rsidR="008A2A9E" w:rsidRPr="00315834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Constructia unei chei limnimetrice pentru sectiuni regulate</w:t>
            </w:r>
          </w:p>
        </w:tc>
        <w:tc>
          <w:tcPr>
            <w:tcW w:w="442" w:type="pct"/>
            <w:vAlign w:val="center"/>
          </w:tcPr>
          <w:p w14:paraId="5C2ECB6D" w14:textId="49069099" w:rsidR="008A2A9E" w:rsidRPr="00150A51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14:paraId="0A3F0119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  <w:vMerge/>
            <w:vAlign w:val="center"/>
          </w:tcPr>
          <w:p w14:paraId="2E19D029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2A9E" w:rsidRPr="00150A51" w14:paraId="2D2A0033" w14:textId="77777777" w:rsidTr="004E5F2D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14:paraId="7E0DC2FF" w14:textId="632F5069" w:rsidR="008A2A9E" w:rsidRPr="00315834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Determinarea regimului de miscare a curentilor cu nivel liber</w:t>
            </w:r>
          </w:p>
        </w:tc>
        <w:tc>
          <w:tcPr>
            <w:tcW w:w="442" w:type="pct"/>
            <w:vAlign w:val="center"/>
          </w:tcPr>
          <w:p w14:paraId="70FEAA64" w14:textId="1BE6256F" w:rsidR="008A2A9E" w:rsidRPr="00150A51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14:paraId="74DBC4F9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  <w:vMerge/>
            <w:vAlign w:val="center"/>
          </w:tcPr>
          <w:p w14:paraId="2E206E08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2A9E" w:rsidRPr="00150A51" w14:paraId="749D31AA" w14:textId="77777777" w:rsidTr="004E5F2D">
        <w:trPr>
          <w:trHeight w:val="282"/>
        </w:trPr>
        <w:tc>
          <w:tcPr>
            <w:tcW w:w="3090" w:type="pct"/>
            <w:shd w:val="clear" w:color="auto" w:fill="E0E0E0"/>
            <w:vAlign w:val="center"/>
          </w:tcPr>
          <w:p w14:paraId="38AA7A27" w14:textId="292CAB74" w:rsidR="008A2A9E" w:rsidRPr="00315834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Predarea lucrarilor</w:t>
            </w:r>
          </w:p>
        </w:tc>
        <w:tc>
          <w:tcPr>
            <w:tcW w:w="442" w:type="pct"/>
            <w:vAlign w:val="center"/>
          </w:tcPr>
          <w:p w14:paraId="7F1CED26" w14:textId="6736E3B8" w:rsidR="008A2A9E" w:rsidRPr="00150A51" w:rsidRDefault="008A2A9E" w:rsidP="008A2A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14:paraId="13C2D9D9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  <w:vMerge/>
            <w:vAlign w:val="center"/>
          </w:tcPr>
          <w:p w14:paraId="352C03DE" w14:textId="77777777" w:rsidR="008A2A9E" w:rsidRPr="00150A51" w:rsidRDefault="008A2A9E" w:rsidP="008A2A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310C9" w:rsidRPr="00150A51" w14:paraId="4615B860" w14:textId="77777777" w:rsidTr="537E966C">
        <w:tc>
          <w:tcPr>
            <w:tcW w:w="5000" w:type="pct"/>
            <w:gridSpan w:val="4"/>
            <w:shd w:val="clear" w:color="auto" w:fill="E0E0E0"/>
            <w:vAlign w:val="center"/>
          </w:tcPr>
          <w:p w14:paraId="061DF391" w14:textId="61A348E8" w:rsidR="00493027" w:rsidRPr="00150A51" w:rsidRDefault="00FA27FE" w:rsidP="0001054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A27FE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  <w:r w:rsidRPr="00FA27FE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1. </w:t>
            </w:r>
            <w:r w:rsidR="00970AEB" w:rsidRPr="00970AEB">
              <w:rPr>
                <w:rFonts w:asciiTheme="minorHAnsi" w:hAnsiTheme="minorHAnsi" w:cstheme="minorHAnsi"/>
                <w:sz w:val="22"/>
                <w:szCs w:val="22"/>
              </w:rPr>
              <w:t>I. Morusca si D.Vingan, - Indrumator de lucrari de hidraulica, Cluj-Napoca, 1974, IPCN</w:t>
            </w:r>
            <w:r w:rsidRPr="00FA27F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FA27F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970AEB" w:rsidRPr="00FA27FE">
              <w:rPr>
                <w:rFonts w:asciiTheme="minorHAnsi" w:hAnsiTheme="minorHAnsi" w:cstheme="minorHAnsi"/>
                <w:sz w:val="22"/>
                <w:szCs w:val="22"/>
              </w:rPr>
              <w:t>https://mariusbotos.wixsite.com/mysite/cursuri</w:t>
            </w:r>
            <w:r w:rsidRPr="00FA27F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FA27FE">
              <w:rPr>
                <w:rFonts w:asciiTheme="minorHAnsi" w:hAnsiTheme="minorHAnsi" w:cstheme="minorHAnsi"/>
                <w:sz w:val="22"/>
                <w:szCs w:val="22"/>
              </w:rPr>
              <w:t>. M. Ghiurconiu – Hidraulica si lucrari edilitare, Timisoara, 1965, IPT</w:t>
            </w:r>
          </w:p>
        </w:tc>
      </w:tr>
    </w:tbl>
    <w:p w14:paraId="2CC0C56E" w14:textId="77777777" w:rsidR="00ED57BD" w:rsidRPr="00150A51" w:rsidRDefault="00ED57BD" w:rsidP="00D22B6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48A5CCB" w14:textId="40097E0E" w:rsidR="00EE0BA5" w:rsidRPr="00150A51" w:rsidRDefault="005072F7" w:rsidP="00D22B64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EE0BA5" w:rsidRPr="00150A51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="0012489D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ț</w:t>
      </w:r>
      <w:r w:rsidR="00EE0BA5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inuturilor disciplinei cu a</w:t>
      </w:r>
      <w:r w:rsidR="0012489D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ș</w:t>
      </w:r>
      <w:r w:rsidR="00EE0BA5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teptările reprezentan</w:t>
      </w:r>
      <w:r w:rsidR="0012489D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ț</w:t>
      </w:r>
      <w:r w:rsidR="00EE0BA5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ilor comunită</w:t>
      </w:r>
      <w:r w:rsidR="0012489D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ț</w:t>
      </w:r>
      <w:r w:rsidR="00EE0BA5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ii epistemice, asocia</w:t>
      </w:r>
      <w:r w:rsidR="0012489D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ț</w:t>
      </w:r>
      <w:r w:rsidR="00EE0BA5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iilor profesionale </w:t>
      </w:r>
      <w:r w:rsidR="0012489D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ș</w:t>
      </w:r>
      <w:r w:rsidR="00EE0BA5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i angajatori</w:t>
      </w:r>
      <w:r w:rsidR="00F43D2A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>lor</w:t>
      </w:r>
      <w:r w:rsidR="00EE0BA5" w:rsidRPr="00150A51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615"/>
      </w:tblGrid>
      <w:tr w:rsidR="00EE0BA5" w:rsidRPr="00150A51" w14:paraId="04E0AFB3" w14:textId="77777777" w:rsidTr="00970AEB">
        <w:trPr>
          <w:trHeight w:val="708"/>
        </w:trPr>
        <w:tc>
          <w:tcPr>
            <w:tcW w:w="5000" w:type="pct"/>
          </w:tcPr>
          <w:p w14:paraId="612C8B16" w14:textId="79BEF06E" w:rsidR="00EE0BA5" w:rsidRPr="00150A51" w:rsidRDefault="00970AEB" w:rsidP="00D22B64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70AEB">
              <w:rPr>
                <w:rFonts w:asciiTheme="minorHAnsi" w:eastAsia="Times New Roman" w:hAnsiTheme="minorHAnsi" w:cstheme="minorHAnsi"/>
                <w:sz w:val="22"/>
                <w:szCs w:val="22"/>
              </w:rPr>
              <w:t>Competentele achizitionate vor fi necesare angajatilor care-si desfasoara activitatea in cadrul firmelor  de proiectare si a celor din domeniul executiei (santier si aprovizionare)</w:t>
            </w:r>
          </w:p>
        </w:tc>
      </w:tr>
    </w:tbl>
    <w:p w14:paraId="09BD62F1" w14:textId="77777777" w:rsidR="00851507" w:rsidRDefault="00851507" w:rsidP="00D22B6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DB43343" w14:textId="77777777" w:rsidR="00EE0BA5" w:rsidRPr="00150A51" w:rsidRDefault="00EE0BA5" w:rsidP="00D22B64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5072F7"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5"/>
        <w:gridCol w:w="3463"/>
        <w:gridCol w:w="2404"/>
        <w:gridCol w:w="1413"/>
      </w:tblGrid>
      <w:tr w:rsidR="003773FF" w:rsidRPr="00150A51" w14:paraId="70170ECE" w14:textId="77777777" w:rsidTr="00E50E8C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14:paraId="251F492A" w14:textId="77777777" w:rsidR="003773FF" w:rsidRPr="00150A51" w:rsidRDefault="003773FF" w:rsidP="00D22B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14:paraId="3C469019" w14:textId="77777777" w:rsidR="003773FF" w:rsidRPr="00150A51" w:rsidRDefault="003773FF" w:rsidP="00D22B64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5072F7"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14:paraId="7A12DFA0" w14:textId="77777777" w:rsidR="003773FF" w:rsidRPr="00150A51" w:rsidRDefault="003773FF" w:rsidP="00D22B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5072F7"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14:paraId="411A0771" w14:textId="7A5135CA" w:rsidR="00072C7C" w:rsidRPr="00150A51" w:rsidRDefault="00072C7C" w:rsidP="00D22B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="0012489D"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="008615BF"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="00A02FFB"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14:paraId="1E9C5FE1" w14:textId="77777777" w:rsidR="003773FF" w:rsidRPr="00150A51" w:rsidRDefault="003773FF" w:rsidP="00D22B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5072F7"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="0010746D" w:rsidRPr="00150A51" w14:paraId="0116360D" w14:textId="77777777" w:rsidTr="004E5F2D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14:paraId="3F9FED65" w14:textId="77777777" w:rsidR="0010746D" w:rsidRPr="00150A51" w:rsidRDefault="0010746D" w:rsidP="0010746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14:paraId="75631F91" w14:textId="77777777" w:rsidR="0010746D" w:rsidRPr="00150A51" w:rsidRDefault="0010746D" w:rsidP="0010746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</w:tcPr>
          <w:p w14:paraId="76BF02BF" w14:textId="720B7301" w:rsidR="0010746D" w:rsidRPr="00150A51" w:rsidRDefault="0010746D" w:rsidP="0010746D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Rezolvarea unor întrebări de teorie  şi analiza unui studiu de caz</w:t>
            </w:r>
          </w:p>
        </w:tc>
        <w:tc>
          <w:tcPr>
            <w:tcW w:w="1250" w:type="pct"/>
            <w:shd w:val="clear" w:color="auto" w:fill="FFFFFF"/>
          </w:tcPr>
          <w:p w14:paraId="3C47F3EF" w14:textId="77777777" w:rsidR="0010746D" w:rsidRDefault="0010746D" w:rsidP="001074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Proba scrisă </w:t>
            </w:r>
          </w:p>
          <w:p w14:paraId="18D94A02" w14:textId="1CBD7568" w:rsidR="0010746D" w:rsidRPr="00150A51" w:rsidRDefault="0010746D" w:rsidP="0010746D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durata evaluării - </w:t>
            </w:r>
            <w:r w:rsidR="00970A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 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</w:p>
        </w:tc>
        <w:tc>
          <w:tcPr>
            <w:tcW w:w="735" w:type="pct"/>
            <w:shd w:val="clear" w:color="auto" w:fill="FFFFFF"/>
          </w:tcPr>
          <w:p w14:paraId="62F8E280" w14:textId="3C2132EB" w:rsidR="0010746D" w:rsidRPr="00150A51" w:rsidRDefault="00970AEB" w:rsidP="0010746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10746D" w:rsidRPr="00460035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="0010746D" w:rsidRPr="00150A51" w14:paraId="5757A949" w14:textId="77777777" w:rsidTr="004E5F2D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14:paraId="4C243344" w14:textId="42E4E1B9" w:rsidR="0010746D" w:rsidRPr="00150A51" w:rsidRDefault="0010746D" w:rsidP="0010746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11.5 Laborator </w:t>
            </w:r>
          </w:p>
        </w:tc>
        <w:tc>
          <w:tcPr>
            <w:tcW w:w="1801" w:type="pct"/>
            <w:shd w:val="clear" w:color="auto" w:fill="E0E0E0"/>
          </w:tcPr>
          <w:p w14:paraId="23CF876E" w14:textId="6807C8AA" w:rsidR="0010746D" w:rsidRPr="00150A51" w:rsidRDefault="0010746D" w:rsidP="0010746D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Evaluarea şi susţinerea lucrărilor</w:t>
            </w:r>
          </w:p>
        </w:tc>
        <w:tc>
          <w:tcPr>
            <w:tcW w:w="1250" w:type="pct"/>
            <w:shd w:val="clear" w:color="auto" w:fill="FFFFFF"/>
          </w:tcPr>
          <w:p w14:paraId="6B8B5017" w14:textId="61B44D59" w:rsidR="0010746D" w:rsidRPr="00150A51" w:rsidRDefault="0010746D" w:rsidP="00970A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7E63">
              <w:rPr>
                <w:rFonts w:asciiTheme="minorHAnsi" w:hAnsiTheme="minorHAnsi" w:cstheme="minorHAnsi"/>
                <w:sz w:val="22"/>
                <w:szCs w:val="22"/>
              </w:rPr>
              <w:t>Proba orală</w:t>
            </w:r>
          </w:p>
        </w:tc>
        <w:tc>
          <w:tcPr>
            <w:tcW w:w="735" w:type="pct"/>
            <w:shd w:val="clear" w:color="auto" w:fill="FFFFFF"/>
          </w:tcPr>
          <w:p w14:paraId="5A8C66FC" w14:textId="2056035D" w:rsidR="0010746D" w:rsidRPr="00970AEB" w:rsidRDefault="00970AEB" w:rsidP="0010746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/R</w:t>
            </w:r>
          </w:p>
        </w:tc>
      </w:tr>
      <w:tr w:rsidR="0010746D" w:rsidRPr="00150A51" w14:paraId="130926DC" w14:textId="77777777" w:rsidTr="00E50E8C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14:paraId="59064A42" w14:textId="3DC7C68D" w:rsidR="0010746D" w:rsidRPr="0008572F" w:rsidRDefault="0008572F" w:rsidP="0008572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11.6 </w:t>
            </w:r>
            <w:r w:rsidR="0010746D" w:rsidRPr="0008572F">
              <w:rPr>
                <w:rFonts w:asciiTheme="minorHAnsi" w:hAnsiTheme="minorHAnsi" w:cstheme="minorHAnsi"/>
                <w:sz w:val="22"/>
                <w:szCs w:val="22"/>
              </w:rPr>
              <w:t>Standard minim de performanț</w:t>
            </w:r>
            <w:r w:rsidR="0010746D" w:rsidRPr="0008572F">
              <w:rPr>
                <w:rFonts w:asciiTheme="minorHAnsi" w:eastAsia="Times New Roman" w:hAnsiTheme="minorHAnsi" w:cstheme="minorHAnsi"/>
                <w:sz w:val="22"/>
                <w:szCs w:val="22"/>
              </w:rPr>
              <w:t>ă</w:t>
            </w:r>
          </w:p>
          <w:p w14:paraId="615B9FAA" w14:textId="549198BC" w:rsidR="0010746D" w:rsidRPr="0010746D" w:rsidRDefault="0008572F" w:rsidP="0010746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  </w:t>
            </w:r>
            <w:r w:rsidR="00970AEB" w:rsidRPr="00970AEB">
              <w:rPr>
                <w:rFonts w:asciiTheme="minorHAnsi" w:eastAsia="Times New Roman" w:hAnsiTheme="minorHAnsi" w:cstheme="minorHAnsi"/>
                <w:sz w:val="22"/>
                <w:szCs w:val="22"/>
              </w:rPr>
              <w:t>Condiţia de eligibilitate pentru prezentarea la examen: prezenţa la min. 100% şedinţe de lucrări şi predarea la termen a lucrărilor de laborator.</w:t>
            </w:r>
            <w:r w:rsidR="00970AEB" w:rsidRPr="00970AEB"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  </w:t>
            </w:r>
            <w:r w:rsidR="00970AEB" w:rsidRPr="00970AEB">
              <w:rPr>
                <w:rFonts w:asciiTheme="minorHAnsi" w:eastAsia="Times New Roman" w:hAnsiTheme="minorHAnsi" w:cstheme="minorHAnsi"/>
                <w:sz w:val="22"/>
                <w:szCs w:val="22"/>
              </w:rPr>
              <w:t>Nota la teorie (T/TG): min.  5(cinci)</w:t>
            </w:r>
          </w:p>
        </w:tc>
      </w:tr>
    </w:tbl>
    <w:p w14:paraId="0DB15261" w14:textId="77777777" w:rsidR="00A34D97" w:rsidRPr="00150A51" w:rsidRDefault="00A34D97" w:rsidP="00D22B6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71"/>
        <w:gridCol w:w="1592"/>
        <w:gridCol w:w="4317"/>
        <w:gridCol w:w="1835"/>
      </w:tblGrid>
      <w:tr w:rsidR="00D22B64" w:rsidRPr="00150A51" w14:paraId="68266EB4" w14:textId="77777777" w:rsidTr="2CBBE810">
        <w:tc>
          <w:tcPr>
            <w:tcW w:w="973" w:type="pct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dotted" w:sz="4" w:space="0" w:color="808080" w:themeColor="background1" w:themeShade="80"/>
            </w:tcBorders>
          </w:tcPr>
          <w:p w14:paraId="507D0247" w14:textId="77777777" w:rsidR="00DF6F11" w:rsidRPr="00150A51" w:rsidRDefault="00DF6F11" w:rsidP="00D22B64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sz="12" w:space="0" w:color="000000" w:themeColor="text1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66CD3096" w14:textId="77777777" w:rsidR="00DF6F11" w:rsidRPr="00150A51" w:rsidRDefault="00DF6F11" w:rsidP="00D22B6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sz="12" w:space="0" w:color="000000" w:themeColor="text1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68CDDFAE" w14:textId="69BC3D06" w:rsidR="00DF6F11" w:rsidRPr="00150A51" w:rsidRDefault="006B6E47" w:rsidP="00D22B6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="00DF6F11"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sz="12" w:space="0" w:color="000000" w:themeColor="text1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single" w:sz="12" w:space="0" w:color="000000" w:themeColor="text1"/>
            </w:tcBorders>
            <w:vAlign w:val="center"/>
          </w:tcPr>
          <w:p w14:paraId="3D0AF359" w14:textId="77777777" w:rsidR="00DF6F11" w:rsidRPr="00150A51" w:rsidRDefault="00DF6F11" w:rsidP="00D22B64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="00970AEB" w:rsidRPr="00150A51" w14:paraId="3F411050" w14:textId="77777777" w:rsidTr="2CBBE810">
        <w:trPr>
          <w:trHeight w:val="397"/>
        </w:trPr>
        <w:tc>
          <w:tcPr>
            <w:tcW w:w="973" w:type="pct"/>
            <w:tcBorders>
              <w:top w:val="nil"/>
              <w:left w:val="single" w:sz="12" w:space="0" w:color="000000" w:themeColor="text1"/>
              <w:bottom w:val="nil"/>
              <w:right w:val="dotted" w:sz="4" w:space="0" w:color="808080" w:themeColor="background1" w:themeShade="80"/>
            </w:tcBorders>
          </w:tcPr>
          <w:p w14:paraId="2571D346" w14:textId="45ACE18E" w:rsidR="00970AEB" w:rsidRPr="00150A51" w:rsidRDefault="456ADEEE" w:rsidP="2CBBE810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2CBBE810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1</w:t>
            </w:r>
            <w:r w:rsidR="40B9DD0B" w:rsidRPr="2CBBE810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2</w:t>
            </w:r>
            <w:r w:rsidRPr="2CBBE810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.0</w:t>
            </w:r>
            <w:r w:rsidR="79E2C35C" w:rsidRPr="2CBBE810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1</w:t>
            </w:r>
            <w:r w:rsidRPr="2CBBE810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.202</w:t>
            </w:r>
            <w:r w:rsidR="2C8E1AEA" w:rsidRPr="2CBBE810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28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1AC2DCC7" w14:textId="77777777" w:rsidR="00970AEB" w:rsidRPr="00150A51" w:rsidRDefault="00970AEB" w:rsidP="00970AE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409C888C" w14:textId="5982692B" w:rsidR="00970AEB" w:rsidRPr="00150A51" w:rsidRDefault="00970AEB" w:rsidP="00970AE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Sl.Dr.Ing.  Botos Marius-Lucian</w:t>
            </w:r>
          </w:p>
        </w:tc>
        <w:tc>
          <w:tcPr>
            <w:tcW w:w="954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single" w:sz="12" w:space="0" w:color="000000" w:themeColor="text1"/>
            </w:tcBorders>
            <w:vAlign w:val="center"/>
          </w:tcPr>
          <w:p w14:paraId="502F3CEC" w14:textId="77777777" w:rsidR="00970AEB" w:rsidRPr="00150A51" w:rsidRDefault="00970AEB" w:rsidP="00970AE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0AEB" w:rsidRPr="00150A51" w14:paraId="2A36100C" w14:textId="77777777" w:rsidTr="2CBBE810">
        <w:trPr>
          <w:trHeight w:val="397"/>
        </w:trPr>
        <w:tc>
          <w:tcPr>
            <w:tcW w:w="973" w:type="pct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dotted" w:sz="4" w:space="0" w:color="808080" w:themeColor="background1" w:themeShade="80"/>
            </w:tcBorders>
          </w:tcPr>
          <w:p w14:paraId="26E467E7" w14:textId="77777777" w:rsidR="00970AEB" w:rsidRPr="00150A51" w:rsidRDefault="00970AEB" w:rsidP="00970AE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single" w:sz="12" w:space="0" w:color="000000" w:themeColor="text1"/>
              <w:right w:val="dotted" w:sz="4" w:space="0" w:color="808080" w:themeColor="background1" w:themeShade="80"/>
            </w:tcBorders>
            <w:vAlign w:val="center"/>
          </w:tcPr>
          <w:p w14:paraId="2372D965" w14:textId="63CE0D14" w:rsidR="00970AEB" w:rsidRPr="00970AEB" w:rsidRDefault="00970AEB" w:rsidP="00970AEB">
            <w:pPr>
              <w:keepNext/>
              <w:keepLines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laborator</w:t>
            </w:r>
          </w:p>
        </w:tc>
        <w:tc>
          <w:tcPr>
            <w:tcW w:w="2245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single" w:sz="12" w:space="0" w:color="000000" w:themeColor="text1"/>
              <w:right w:val="dotted" w:sz="4" w:space="0" w:color="808080" w:themeColor="background1" w:themeShade="80"/>
            </w:tcBorders>
            <w:vAlign w:val="center"/>
          </w:tcPr>
          <w:p w14:paraId="080AAE51" w14:textId="35CA1DEB" w:rsidR="00970AEB" w:rsidRPr="00150A51" w:rsidRDefault="00970AEB" w:rsidP="00970AE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Sl.Dr.Ing.  Botos Marius-Lucian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Drd.Ing. Pacurar (Cas. Banabic) Magdalena Roxana</w:t>
            </w:r>
          </w:p>
        </w:tc>
        <w:tc>
          <w:tcPr>
            <w:tcW w:w="954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CCE1CDD" w14:textId="77777777" w:rsidR="00970AEB" w:rsidRPr="00150A51" w:rsidRDefault="00970AEB" w:rsidP="00970AE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771253F4" w14:textId="77777777" w:rsidR="00DF6F11" w:rsidRPr="00150A51" w:rsidRDefault="00DF6F11" w:rsidP="00D22B6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7"/>
        <w:gridCol w:w="3958"/>
      </w:tblGrid>
      <w:tr w:rsidR="00970AEB" w:rsidRPr="00150A51" w14:paraId="516B075B" w14:textId="77777777" w:rsidTr="2CBBE810">
        <w:trPr>
          <w:trHeight w:val="1373"/>
        </w:trPr>
        <w:tc>
          <w:tcPr>
            <w:tcW w:w="2942" w:type="pct"/>
          </w:tcPr>
          <w:p w14:paraId="3AD4967D" w14:textId="77777777" w:rsidR="00970AEB" w:rsidRDefault="00970AEB" w:rsidP="00970AEB">
            <w:pPr>
              <w:keepNext/>
              <w:keepLines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Data avizării în Consiliul Departamentului </w:t>
            </w:r>
          </w:p>
          <w:p w14:paraId="089E0983" w14:textId="01BFFD9C" w:rsidR="00970AEB" w:rsidRDefault="456ADEEE" w:rsidP="00970AEB">
            <w:pPr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2CBBE810">
              <w:rPr>
                <w:rFonts w:ascii="Times New Roman" w:hAnsi="Times New Roman"/>
                <w:sz w:val="22"/>
                <w:szCs w:val="22"/>
              </w:rPr>
              <w:t>1</w:t>
            </w:r>
            <w:r w:rsidR="025CEE6B" w:rsidRPr="2CBBE810">
              <w:rPr>
                <w:rFonts w:ascii="Times New Roman" w:hAnsi="Times New Roman"/>
                <w:sz w:val="22"/>
                <w:szCs w:val="22"/>
              </w:rPr>
              <w:t>6</w:t>
            </w:r>
            <w:r w:rsidRPr="2CBBE810">
              <w:rPr>
                <w:rFonts w:ascii="Times New Roman" w:hAnsi="Times New Roman"/>
                <w:sz w:val="22"/>
                <w:szCs w:val="22"/>
              </w:rPr>
              <w:t>/</w:t>
            </w:r>
            <w:r w:rsidR="1FAF34C0" w:rsidRPr="2CBBE810">
              <w:rPr>
                <w:rFonts w:ascii="Times New Roman" w:hAnsi="Times New Roman"/>
                <w:sz w:val="22"/>
                <w:szCs w:val="22"/>
              </w:rPr>
              <w:t>01</w:t>
            </w:r>
            <w:r w:rsidRPr="2CBBE810">
              <w:rPr>
                <w:rFonts w:ascii="Times New Roman" w:hAnsi="Times New Roman"/>
                <w:sz w:val="22"/>
                <w:szCs w:val="22"/>
              </w:rPr>
              <w:t>/202</w:t>
            </w:r>
            <w:r w:rsidR="6C7CD51C" w:rsidRPr="2CBBE810">
              <w:rPr>
                <w:rFonts w:ascii="Times New Roman" w:hAnsi="Times New Roman"/>
                <w:sz w:val="22"/>
                <w:szCs w:val="22"/>
              </w:rPr>
              <w:t>6</w:t>
            </w:r>
          </w:p>
          <w:p w14:paraId="36A9B62F" w14:textId="724E2454" w:rsidR="00970AEB" w:rsidRPr="00150A51" w:rsidRDefault="00970AEB" w:rsidP="00970AE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058" w:type="pct"/>
          </w:tcPr>
          <w:p w14:paraId="31DFA0BC" w14:textId="79328CEC" w:rsidR="00970AEB" w:rsidRDefault="456ADEEE" w:rsidP="00970AEB">
            <w:pPr>
              <w:keepNext/>
              <w:keepLines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2CBBE810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Director Departament </w:t>
            </w:r>
            <w:r w:rsidR="5B6A9908" w:rsidRPr="2CBBE810">
              <w:rPr>
                <w:rFonts w:ascii="Times New Roman" w:hAnsi="Times New Roman"/>
                <w:sz w:val="22"/>
                <w:szCs w:val="22"/>
                <w:lang w:eastAsia="en-US"/>
              </w:rPr>
              <w:t>MECON</w:t>
            </w:r>
          </w:p>
          <w:p w14:paraId="6B262456" w14:textId="1D2A40E6" w:rsidR="00970AEB" w:rsidRDefault="5B6A9908" w:rsidP="00970AEB">
            <w:pPr>
              <w:keepNext/>
              <w:keepLines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2CBBE810">
              <w:rPr>
                <w:rFonts w:ascii="Times New Roman" w:hAnsi="Times New Roman"/>
                <w:sz w:val="22"/>
                <w:szCs w:val="22"/>
              </w:rPr>
              <w:t>C</w:t>
            </w:r>
            <w:r w:rsidR="456ADEEE" w:rsidRPr="2CBBE810">
              <w:rPr>
                <w:rFonts w:ascii="Times New Roman" w:hAnsi="Times New Roman"/>
                <w:sz w:val="22"/>
                <w:szCs w:val="22"/>
              </w:rPr>
              <w:t>onf.dr.ing. Anca-Gabriela POPA</w:t>
            </w:r>
          </w:p>
          <w:p w14:paraId="314CE17E" w14:textId="77777777" w:rsidR="00970AEB" w:rsidRDefault="00970AEB" w:rsidP="00970AEB">
            <w:pPr>
              <w:keepNext/>
              <w:keepLines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14:paraId="1B34BE08" w14:textId="34E7D110" w:rsidR="00970AEB" w:rsidRPr="00150A51" w:rsidRDefault="00970AEB" w:rsidP="00970AE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970AEB" w:rsidRPr="00150A51" w14:paraId="546CA1AB" w14:textId="77777777" w:rsidTr="2CBBE810">
        <w:trPr>
          <w:trHeight w:val="1373"/>
        </w:trPr>
        <w:tc>
          <w:tcPr>
            <w:tcW w:w="2942" w:type="pct"/>
          </w:tcPr>
          <w:p w14:paraId="7F6E8D28" w14:textId="77777777" w:rsidR="00970AEB" w:rsidRDefault="00970AEB" w:rsidP="00970AEB">
            <w:pPr>
              <w:keepNext/>
              <w:keepLines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14:paraId="4F2A2959" w14:textId="77777777" w:rsidR="00970AEB" w:rsidRDefault="00970AEB" w:rsidP="00970AEB">
            <w:pPr>
              <w:keepNext/>
              <w:keepLines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Data aprobării în Consiliul Facultății </w:t>
            </w:r>
            <w:r>
              <w:rPr>
                <w:rFonts w:ascii="Times New Roman" w:hAnsi="Times New Roman"/>
                <w:sz w:val="22"/>
                <w:szCs w:val="22"/>
              </w:rPr>
              <w:t>Constructii</w:t>
            </w:r>
          </w:p>
          <w:p w14:paraId="5D29958B" w14:textId="5CD0DEBD" w:rsidR="00970AEB" w:rsidRPr="00150A51" w:rsidRDefault="456ADEEE" w:rsidP="2CBBE810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2CBBE810">
              <w:rPr>
                <w:rFonts w:ascii="Times New Roman" w:hAnsi="Times New Roman"/>
                <w:sz w:val="22"/>
                <w:szCs w:val="22"/>
              </w:rPr>
              <w:t>2</w:t>
            </w:r>
            <w:r w:rsidR="1244263B" w:rsidRPr="2CBBE810">
              <w:rPr>
                <w:rFonts w:ascii="Times New Roman" w:hAnsi="Times New Roman"/>
                <w:sz w:val="22"/>
                <w:szCs w:val="22"/>
              </w:rPr>
              <w:t>1</w:t>
            </w:r>
            <w:r w:rsidRPr="2CBBE810">
              <w:rPr>
                <w:rFonts w:ascii="Times New Roman" w:hAnsi="Times New Roman"/>
                <w:sz w:val="22"/>
                <w:szCs w:val="22"/>
              </w:rPr>
              <w:t>/0</w:t>
            </w:r>
            <w:r w:rsidR="573D720F" w:rsidRPr="2CBBE810">
              <w:rPr>
                <w:rFonts w:ascii="Times New Roman" w:hAnsi="Times New Roman"/>
                <w:sz w:val="22"/>
                <w:szCs w:val="22"/>
              </w:rPr>
              <w:t>1</w:t>
            </w:r>
            <w:r w:rsidRPr="2CBBE810">
              <w:rPr>
                <w:rFonts w:ascii="Times New Roman" w:hAnsi="Times New Roman"/>
                <w:sz w:val="22"/>
                <w:szCs w:val="22"/>
              </w:rPr>
              <w:t>/202</w:t>
            </w:r>
            <w:r w:rsidR="4297E192" w:rsidRPr="2CBBE81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058" w:type="pct"/>
          </w:tcPr>
          <w:p w14:paraId="35979059" w14:textId="77777777" w:rsidR="00970AEB" w:rsidRDefault="00970AEB" w:rsidP="00970AEB">
            <w:pPr>
              <w:keepNext/>
              <w:keepLines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14:paraId="1289753C" w14:textId="77777777" w:rsidR="00970AEB" w:rsidRDefault="00970AEB" w:rsidP="00970AEB">
            <w:pPr>
              <w:keepNext/>
              <w:keepLines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Decan</w:t>
            </w:r>
          </w:p>
          <w:p w14:paraId="3E633C8A" w14:textId="77777777" w:rsidR="00970AEB" w:rsidRDefault="00970AEB" w:rsidP="00970AEB">
            <w:pPr>
              <w:keepNext/>
              <w:keepLines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prof.dr.ing Daniela Manea</w:t>
            </w:r>
          </w:p>
          <w:p w14:paraId="00164763" w14:textId="77777777" w:rsidR="00970AEB" w:rsidRDefault="00970AEB" w:rsidP="00970AEB">
            <w:pPr>
              <w:keepNext/>
              <w:keepLines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14:paraId="71BD5EDA" w14:textId="77777777" w:rsidR="00970AEB" w:rsidRDefault="00970AEB" w:rsidP="00970AEB">
            <w:pPr>
              <w:keepNext/>
              <w:keepLines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14:paraId="72B2E79F" w14:textId="1CB5FA5F" w:rsidR="00970AEB" w:rsidRPr="00150A51" w:rsidRDefault="00970AEB" w:rsidP="00970AE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6682EDF7" w14:textId="77777777" w:rsidR="00DF6F11" w:rsidRPr="00150A51" w:rsidRDefault="00DF6F11" w:rsidP="00D22B6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DF6F11" w:rsidRPr="00150A51" w:rsidSect="00157580">
      <w:pgSz w:w="11906" w:h="16838" w:code="9"/>
      <w:pgMar w:top="562" w:right="850" w:bottom="562" w:left="1411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85C84" w14:textId="77777777" w:rsidR="001A59DA" w:rsidRDefault="001A59DA" w:rsidP="00D92A9E">
      <w:r>
        <w:separator/>
      </w:r>
    </w:p>
  </w:endnote>
  <w:endnote w:type="continuationSeparator" w:id="0">
    <w:p w14:paraId="1C65ADE3" w14:textId="77777777" w:rsidR="001A59DA" w:rsidRDefault="001A59DA" w:rsidP="00D9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7E64E" w14:textId="77777777" w:rsidR="001A59DA" w:rsidRDefault="001A59DA" w:rsidP="00D92A9E">
      <w:r>
        <w:separator/>
      </w:r>
    </w:p>
  </w:footnote>
  <w:footnote w:type="continuationSeparator" w:id="0">
    <w:p w14:paraId="69C17395" w14:textId="77777777" w:rsidR="001A59DA" w:rsidRDefault="001A59DA" w:rsidP="00D92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0493"/>
    <w:multiLevelType w:val="multilevel"/>
    <w:tmpl w:val="3A0672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42522D"/>
    <w:multiLevelType w:val="hybridMultilevel"/>
    <w:tmpl w:val="529C89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976E6"/>
    <w:multiLevelType w:val="hybridMultilevel"/>
    <w:tmpl w:val="2E14306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6" w15:restartNumberingAfterBreak="0">
    <w:nsid w:val="1EA97C49"/>
    <w:multiLevelType w:val="multilevel"/>
    <w:tmpl w:val="F03C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804" w:hanging="444"/>
      </w:pPr>
      <w:rPr>
        <w:rFonts w:eastAsia="SimSu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SimSu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SimSu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SimSu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SimSu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SimSu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SimSu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SimSun" w:hint="default"/>
      </w:rPr>
    </w:lvl>
  </w:abstractNum>
  <w:abstractNum w:abstractNumId="7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0503A"/>
    <w:multiLevelType w:val="hybridMultilevel"/>
    <w:tmpl w:val="ED1043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291C48FA"/>
    <w:multiLevelType w:val="hybridMultilevel"/>
    <w:tmpl w:val="EADC8722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4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C1408B9"/>
    <w:multiLevelType w:val="hybridMultilevel"/>
    <w:tmpl w:val="92041A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09C2D73"/>
    <w:multiLevelType w:val="hybridMultilevel"/>
    <w:tmpl w:val="9970D61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5B8718AC"/>
    <w:multiLevelType w:val="hybridMultilevel"/>
    <w:tmpl w:val="6836627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2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5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 w15:restartNumberingAfterBreak="0">
    <w:nsid w:val="62EC49F6"/>
    <w:multiLevelType w:val="hybridMultilevel"/>
    <w:tmpl w:val="75B8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9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2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3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4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6460078">
    <w:abstractNumId w:val="3"/>
  </w:num>
  <w:num w:numId="2" w16cid:durableId="1673296622">
    <w:abstractNumId w:val="18"/>
  </w:num>
  <w:num w:numId="3" w16cid:durableId="1090467745">
    <w:abstractNumId w:val="24"/>
  </w:num>
  <w:num w:numId="4" w16cid:durableId="539099902">
    <w:abstractNumId w:val="40"/>
  </w:num>
  <w:num w:numId="5" w16cid:durableId="2073456396">
    <w:abstractNumId w:val="44"/>
  </w:num>
  <w:num w:numId="6" w16cid:durableId="763458959">
    <w:abstractNumId w:val="32"/>
  </w:num>
  <w:num w:numId="7" w16cid:durableId="2104180651">
    <w:abstractNumId w:val="10"/>
  </w:num>
  <w:num w:numId="8" w16cid:durableId="1766874552">
    <w:abstractNumId w:val="1"/>
  </w:num>
  <w:num w:numId="9" w16cid:durableId="96340833">
    <w:abstractNumId w:val="39"/>
  </w:num>
  <w:num w:numId="10" w16cid:durableId="1566986356">
    <w:abstractNumId w:val="7"/>
  </w:num>
  <w:num w:numId="11" w16cid:durableId="1391608924">
    <w:abstractNumId w:val="11"/>
  </w:num>
  <w:num w:numId="12" w16cid:durableId="357706381">
    <w:abstractNumId w:val="35"/>
  </w:num>
  <w:num w:numId="13" w16cid:durableId="150217889">
    <w:abstractNumId w:val="23"/>
  </w:num>
  <w:num w:numId="14" w16cid:durableId="175274415">
    <w:abstractNumId w:val="12"/>
  </w:num>
  <w:num w:numId="15" w16cid:durableId="408307778">
    <w:abstractNumId w:val="34"/>
  </w:num>
  <w:num w:numId="16" w16cid:durableId="1070889673">
    <w:abstractNumId w:val="19"/>
  </w:num>
  <w:num w:numId="17" w16cid:durableId="1773747448">
    <w:abstractNumId w:val="25"/>
  </w:num>
  <w:num w:numId="18" w16cid:durableId="1525286311">
    <w:abstractNumId w:val="17"/>
  </w:num>
  <w:num w:numId="19" w16cid:durableId="551692171">
    <w:abstractNumId w:val="30"/>
  </w:num>
  <w:num w:numId="20" w16cid:durableId="200482493">
    <w:abstractNumId w:val="43"/>
  </w:num>
  <w:num w:numId="21" w16cid:durableId="990598236">
    <w:abstractNumId w:val="33"/>
  </w:num>
  <w:num w:numId="22" w16cid:durableId="892930405">
    <w:abstractNumId w:val="15"/>
  </w:num>
  <w:num w:numId="23" w16cid:durableId="323776493">
    <w:abstractNumId w:val="38"/>
  </w:num>
  <w:num w:numId="24" w16cid:durableId="343019554">
    <w:abstractNumId w:val="42"/>
  </w:num>
  <w:num w:numId="25" w16cid:durableId="1892881135">
    <w:abstractNumId w:val="29"/>
  </w:num>
  <w:num w:numId="26" w16cid:durableId="2051682469">
    <w:abstractNumId w:val="28"/>
  </w:num>
  <w:num w:numId="27" w16cid:durableId="156724391">
    <w:abstractNumId w:val="27"/>
  </w:num>
  <w:num w:numId="28" w16cid:durableId="1413892914">
    <w:abstractNumId w:val="21"/>
  </w:num>
  <w:num w:numId="29" w16cid:durableId="167213434">
    <w:abstractNumId w:val="2"/>
  </w:num>
  <w:num w:numId="30" w16cid:durableId="703140901">
    <w:abstractNumId w:val="41"/>
  </w:num>
  <w:num w:numId="31" w16cid:durableId="281310006">
    <w:abstractNumId w:val="22"/>
  </w:num>
  <w:num w:numId="32" w16cid:durableId="1243099554">
    <w:abstractNumId w:val="16"/>
  </w:num>
  <w:num w:numId="33" w16cid:durableId="345139664">
    <w:abstractNumId w:val="14"/>
  </w:num>
  <w:num w:numId="34" w16cid:durableId="1307859647">
    <w:abstractNumId w:val="37"/>
  </w:num>
  <w:num w:numId="35" w16cid:durableId="1393459119">
    <w:abstractNumId w:val="9"/>
  </w:num>
  <w:num w:numId="36" w16cid:durableId="1128863409">
    <w:abstractNumId w:val="13"/>
  </w:num>
  <w:num w:numId="37" w16cid:durableId="1529563116">
    <w:abstractNumId w:val="31"/>
  </w:num>
  <w:num w:numId="38" w16cid:durableId="1982154313">
    <w:abstractNumId w:val="5"/>
  </w:num>
  <w:num w:numId="39" w16cid:durableId="357510368">
    <w:abstractNumId w:val="20"/>
  </w:num>
  <w:num w:numId="40" w16cid:durableId="1099301105">
    <w:abstractNumId w:val="26"/>
  </w:num>
  <w:num w:numId="41" w16cid:durableId="975722489">
    <w:abstractNumId w:val="36"/>
  </w:num>
  <w:num w:numId="42" w16cid:durableId="295184294">
    <w:abstractNumId w:val="4"/>
  </w:num>
  <w:num w:numId="43" w16cid:durableId="891619408">
    <w:abstractNumId w:val="8"/>
  </w:num>
  <w:num w:numId="44" w16cid:durableId="1081832608">
    <w:abstractNumId w:val="0"/>
  </w:num>
  <w:num w:numId="45" w16cid:durableId="4147143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5845"/>
    <w:rsid w:val="00006D0F"/>
    <w:rsid w:val="00010542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7510D"/>
    <w:rsid w:val="0007601B"/>
    <w:rsid w:val="0008572F"/>
    <w:rsid w:val="000965DB"/>
    <w:rsid w:val="000A3099"/>
    <w:rsid w:val="000C646E"/>
    <w:rsid w:val="000D2FE8"/>
    <w:rsid w:val="000D34B0"/>
    <w:rsid w:val="000D703F"/>
    <w:rsid w:val="000E113F"/>
    <w:rsid w:val="000E1E03"/>
    <w:rsid w:val="000E4C22"/>
    <w:rsid w:val="000E55D2"/>
    <w:rsid w:val="000E6B2C"/>
    <w:rsid w:val="000E79EE"/>
    <w:rsid w:val="00101832"/>
    <w:rsid w:val="0010746D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57580"/>
    <w:rsid w:val="00164D02"/>
    <w:rsid w:val="0016509E"/>
    <w:rsid w:val="00180151"/>
    <w:rsid w:val="00181DDA"/>
    <w:rsid w:val="00185811"/>
    <w:rsid w:val="001909DA"/>
    <w:rsid w:val="001A194A"/>
    <w:rsid w:val="001A3427"/>
    <w:rsid w:val="001A4A97"/>
    <w:rsid w:val="001A59DA"/>
    <w:rsid w:val="001C6B37"/>
    <w:rsid w:val="001D0C34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3482"/>
    <w:rsid w:val="002A163F"/>
    <w:rsid w:val="002B12C7"/>
    <w:rsid w:val="002B2076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48104"/>
    <w:rsid w:val="00350644"/>
    <w:rsid w:val="00351D55"/>
    <w:rsid w:val="0036399C"/>
    <w:rsid w:val="00363DA3"/>
    <w:rsid w:val="00374325"/>
    <w:rsid w:val="003773FF"/>
    <w:rsid w:val="00380F1A"/>
    <w:rsid w:val="00395924"/>
    <w:rsid w:val="003B1663"/>
    <w:rsid w:val="003B3BDF"/>
    <w:rsid w:val="003B5E4E"/>
    <w:rsid w:val="003C3715"/>
    <w:rsid w:val="003C6569"/>
    <w:rsid w:val="003C6639"/>
    <w:rsid w:val="003E5614"/>
    <w:rsid w:val="003E6853"/>
    <w:rsid w:val="0040327E"/>
    <w:rsid w:val="00421205"/>
    <w:rsid w:val="00441D4B"/>
    <w:rsid w:val="00464477"/>
    <w:rsid w:val="00465B9C"/>
    <w:rsid w:val="00467486"/>
    <w:rsid w:val="00483D4B"/>
    <w:rsid w:val="00493027"/>
    <w:rsid w:val="004B0B7F"/>
    <w:rsid w:val="004B619B"/>
    <w:rsid w:val="004D433B"/>
    <w:rsid w:val="004E337A"/>
    <w:rsid w:val="004E5F2D"/>
    <w:rsid w:val="004F4E2A"/>
    <w:rsid w:val="005022A3"/>
    <w:rsid w:val="005032A0"/>
    <w:rsid w:val="005059A8"/>
    <w:rsid w:val="005072F7"/>
    <w:rsid w:val="005116A9"/>
    <w:rsid w:val="005144EE"/>
    <w:rsid w:val="00517118"/>
    <w:rsid w:val="00521E4C"/>
    <w:rsid w:val="0052398A"/>
    <w:rsid w:val="00527FBF"/>
    <w:rsid w:val="00532018"/>
    <w:rsid w:val="00535D08"/>
    <w:rsid w:val="00542BC3"/>
    <w:rsid w:val="0055045B"/>
    <w:rsid w:val="00551B6B"/>
    <w:rsid w:val="00556F58"/>
    <w:rsid w:val="00560099"/>
    <w:rsid w:val="00561498"/>
    <w:rsid w:val="0057148E"/>
    <w:rsid w:val="005779CB"/>
    <w:rsid w:val="00580C2E"/>
    <w:rsid w:val="005822D1"/>
    <w:rsid w:val="0058330D"/>
    <w:rsid w:val="005840C9"/>
    <w:rsid w:val="00590E10"/>
    <w:rsid w:val="00590F93"/>
    <w:rsid w:val="00592B69"/>
    <w:rsid w:val="00593683"/>
    <w:rsid w:val="005A1BCC"/>
    <w:rsid w:val="005A3850"/>
    <w:rsid w:val="005A3C23"/>
    <w:rsid w:val="005B4843"/>
    <w:rsid w:val="005C241E"/>
    <w:rsid w:val="005E1B5B"/>
    <w:rsid w:val="005E4C72"/>
    <w:rsid w:val="005F0C5A"/>
    <w:rsid w:val="005F705F"/>
    <w:rsid w:val="00615B27"/>
    <w:rsid w:val="00616C0E"/>
    <w:rsid w:val="006200A9"/>
    <w:rsid w:val="00631B01"/>
    <w:rsid w:val="00633227"/>
    <w:rsid w:val="0063346E"/>
    <w:rsid w:val="00633C91"/>
    <w:rsid w:val="006348E1"/>
    <w:rsid w:val="0063522D"/>
    <w:rsid w:val="00641525"/>
    <w:rsid w:val="0064668E"/>
    <w:rsid w:val="00682FF8"/>
    <w:rsid w:val="0069167B"/>
    <w:rsid w:val="0069776E"/>
    <w:rsid w:val="006A580D"/>
    <w:rsid w:val="006A68F4"/>
    <w:rsid w:val="006B6E47"/>
    <w:rsid w:val="006C480E"/>
    <w:rsid w:val="006D3668"/>
    <w:rsid w:val="006D4686"/>
    <w:rsid w:val="006D6452"/>
    <w:rsid w:val="006E2706"/>
    <w:rsid w:val="006E2856"/>
    <w:rsid w:val="006E3206"/>
    <w:rsid w:val="006E7994"/>
    <w:rsid w:val="006F2358"/>
    <w:rsid w:val="006F2A14"/>
    <w:rsid w:val="006F40AB"/>
    <w:rsid w:val="0070413A"/>
    <w:rsid w:val="00704D64"/>
    <w:rsid w:val="00707431"/>
    <w:rsid w:val="00712079"/>
    <w:rsid w:val="00715973"/>
    <w:rsid w:val="0072194E"/>
    <w:rsid w:val="00721E77"/>
    <w:rsid w:val="00731F42"/>
    <w:rsid w:val="00732553"/>
    <w:rsid w:val="00734655"/>
    <w:rsid w:val="00741B87"/>
    <w:rsid w:val="00745E49"/>
    <w:rsid w:val="00750A7A"/>
    <w:rsid w:val="00755D78"/>
    <w:rsid w:val="00762B44"/>
    <w:rsid w:val="007742D3"/>
    <w:rsid w:val="00775829"/>
    <w:rsid w:val="00776061"/>
    <w:rsid w:val="00781802"/>
    <w:rsid w:val="007821F8"/>
    <w:rsid w:val="007927CF"/>
    <w:rsid w:val="00796471"/>
    <w:rsid w:val="007A1AA8"/>
    <w:rsid w:val="007A1C86"/>
    <w:rsid w:val="007A4A04"/>
    <w:rsid w:val="007B4107"/>
    <w:rsid w:val="007B500D"/>
    <w:rsid w:val="007D48E9"/>
    <w:rsid w:val="007F0636"/>
    <w:rsid w:val="007F09AF"/>
    <w:rsid w:val="007F5535"/>
    <w:rsid w:val="007F6D0E"/>
    <w:rsid w:val="007F7A0B"/>
    <w:rsid w:val="008033AE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20A9"/>
    <w:rsid w:val="00893AFA"/>
    <w:rsid w:val="008A2A9E"/>
    <w:rsid w:val="008A48A1"/>
    <w:rsid w:val="008A4ECA"/>
    <w:rsid w:val="008C0A96"/>
    <w:rsid w:val="008C41C8"/>
    <w:rsid w:val="008C67B6"/>
    <w:rsid w:val="008E4EC3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550AB"/>
    <w:rsid w:val="00970760"/>
    <w:rsid w:val="00970ADB"/>
    <w:rsid w:val="00970AEB"/>
    <w:rsid w:val="00972195"/>
    <w:rsid w:val="00973CD2"/>
    <w:rsid w:val="00973DB3"/>
    <w:rsid w:val="0097574D"/>
    <w:rsid w:val="00980CDD"/>
    <w:rsid w:val="009939CA"/>
    <w:rsid w:val="009A584C"/>
    <w:rsid w:val="009B41A1"/>
    <w:rsid w:val="009B7F53"/>
    <w:rsid w:val="009D0656"/>
    <w:rsid w:val="009D5502"/>
    <w:rsid w:val="009E4ED5"/>
    <w:rsid w:val="009F5025"/>
    <w:rsid w:val="00A02FFB"/>
    <w:rsid w:val="00A03D9F"/>
    <w:rsid w:val="00A03F7A"/>
    <w:rsid w:val="00A07211"/>
    <w:rsid w:val="00A1212B"/>
    <w:rsid w:val="00A241B5"/>
    <w:rsid w:val="00A3088B"/>
    <w:rsid w:val="00A34D97"/>
    <w:rsid w:val="00A530B9"/>
    <w:rsid w:val="00A55667"/>
    <w:rsid w:val="00A720E4"/>
    <w:rsid w:val="00A74FB2"/>
    <w:rsid w:val="00A90350"/>
    <w:rsid w:val="00AA0149"/>
    <w:rsid w:val="00AA3253"/>
    <w:rsid w:val="00AB42B3"/>
    <w:rsid w:val="00AD353F"/>
    <w:rsid w:val="00AD7B40"/>
    <w:rsid w:val="00AE7D1A"/>
    <w:rsid w:val="00AF1D33"/>
    <w:rsid w:val="00AF2A38"/>
    <w:rsid w:val="00AF332A"/>
    <w:rsid w:val="00AF5E2A"/>
    <w:rsid w:val="00AF6A03"/>
    <w:rsid w:val="00B206DD"/>
    <w:rsid w:val="00B2520F"/>
    <w:rsid w:val="00B25C53"/>
    <w:rsid w:val="00B2663D"/>
    <w:rsid w:val="00B26ADF"/>
    <w:rsid w:val="00B322CE"/>
    <w:rsid w:val="00B51728"/>
    <w:rsid w:val="00B5296A"/>
    <w:rsid w:val="00B53789"/>
    <w:rsid w:val="00B57C37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3F7D"/>
    <w:rsid w:val="00BD5CDF"/>
    <w:rsid w:val="00BE4631"/>
    <w:rsid w:val="00BF1AC5"/>
    <w:rsid w:val="00BF38E4"/>
    <w:rsid w:val="00C0024E"/>
    <w:rsid w:val="00C00254"/>
    <w:rsid w:val="00C00901"/>
    <w:rsid w:val="00C17C05"/>
    <w:rsid w:val="00C23692"/>
    <w:rsid w:val="00C24C98"/>
    <w:rsid w:val="00C26E23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84B5A"/>
    <w:rsid w:val="00C95E28"/>
    <w:rsid w:val="00C96D7A"/>
    <w:rsid w:val="00CA49DB"/>
    <w:rsid w:val="00CB6449"/>
    <w:rsid w:val="00CC345A"/>
    <w:rsid w:val="00CD1BEF"/>
    <w:rsid w:val="00CD42B8"/>
    <w:rsid w:val="00CD5EC3"/>
    <w:rsid w:val="00CE0774"/>
    <w:rsid w:val="00CE77AC"/>
    <w:rsid w:val="00CF7B75"/>
    <w:rsid w:val="00D071B8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6688C"/>
    <w:rsid w:val="00D83E70"/>
    <w:rsid w:val="00D844D1"/>
    <w:rsid w:val="00D90C12"/>
    <w:rsid w:val="00D92A9E"/>
    <w:rsid w:val="00DB156E"/>
    <w:rsid w:val="00DB30DD"/>
    <w:rsid w:val="00DC577C"/>
    <w:rsid w:val="00DC6651"/>
    <w:rsid w:val="00DC6A2E"/>
    <w:rsid w:val="00DC7535"/>
    <w:rsid w:val="00DD1018"/>
    <w:rsid w:val="00DD3C3D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50E8C"/>
    <w:rsid w:val="00E559FD"/>
    <w:rsid w:val="00E6703B"/>
    <w:rsid w:val="00E7567A"/>
    <w:rsid w:val="00E856B8"/>
    <w:rsid w:val="00EB596A"/>
    <w:rsid w:val="00EC06DC"/>
    <w:rsid w:val="00EC0A91"/>
    <w:rsid w:val="00ED1C16"/>
    <w:rsid w:val="00ED57BD"/>
    <w:rsid w:val="00EE0BA5"/>
    <w:rsid w:val="00EE62B5"/>
    <w:rsid w:val="00EF029F"/>
    <w:rsid w:val="00F01548"/>
    <w:rsid w:val="00F03771"/>
    <w:rsid w:val="00F03BAA"/>
    <w:rsid w:val="00F145DE"/>
    <w:rsid w:val="00F1524C"/>
    <w:rsid w:val="00F2010D"/>
    <w:rsid w:val="00F26C1D"/>
    <w:rsid w:val="00F310C9"/>
    <w:rsid w:val="00F35E81"/>
    <w:rsid w:val="00F40EE5"/>
    <w:rsid w:val="00F42A8E"/>
    <w:rsid w:val="00F43D2A"/>
    <w:rsid w:val="00F44C53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84C4D"/>
    <w:rsid w:val="00F93958"/>
    <w:rsid w:val="00F975D1"/>
    <w:rsid w:val="00FA0425"/>
    <w:rsid w:val="00FA27FE"/>
    <w:rsid w:val="00FA36CD"/>
    <w:rsid w:val="00FB14F2"/>
    <w:rsid w:val="00FB173F"/>
    <w:rsid w:val="00FB3F45"/>
    <w:rsid w:val="00FD4B37"/>
    <w:rsid w:val="00FE4B45"/>
    <w:rsid w:val="025CEE6B"/>
    <w:rsid w:val="1244263B"/>
    <w:rsid w:val="185FBAFC"/>
    <w:rsid w:val="19BE10EC"/>
    <w:rsid w:val="1FAF34C0"/>
    <w:rsid w:val="2C83C87C"/>
    <w:rsid w:val="2C8E1AEA"/>
    <w:rsid w:val="2CBBE810"/>
    <w:rsid w:val="2D56E15C"/>
    <w:rsid w:val="40B9DD0B"/>
    <w:rsid w:val="413A2C62"/>
    <w:rsid w:val="4297E192"/>
    <w:rsid w:val="4391CF61"/>
    <w:rsid w:val="456ADEEE"/>
    <w:rsid w:val="4E9A9A57"/>
    <w:rsid w:val="537E966C"/>
    <w:rsid w:val="573D720F"/>
    <w:rsid w:val="5834C671"/>
    <w:rsid w:val="5AE63F84"/>
    <w:rsid w:val="5B6A9908"/>
    <w:rsid w:val="6C7CD51C"/>
    <w:rsid w:val="6FE130DB"/>
    <w:rsid w:val="704F1574"/>
    <w:rsid w:val="70D3F0A4"/>
    <w:rsid w:val="731E07B5"/>
    <w:rsid w:val="74C0205C"/>
    <w:rsid w:val="79E2C35C"/>
    <w:rsid w:val="7AEA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FF84F"/>
  <w15:docId w15:val="{E2460E1A-50A0-4F81-85ED-FDD98A41C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DF6F1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F6F1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2A9E"/>
    <w:rPr>
      <w:rFonts w:ascii="Calibri" w:eastAsia="Calibri" w:hAnsi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7F0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14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AD8D15-BFBE-4A53-A482-77A8FA6BA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1578</Words>
  <Characters>8997</Characters>
  <Application>Microsoft Office Word</Application>
  <DocSecurity>4</DocSecurity>
  <Lines>74</Lines>
  <Paragraphs>21</Paragraphs>
  <ScaleCrop>false</ScaleCrop>
  <Company>me</Company>
  <LinksUpToDate>false</LinksUpToDate>
  <CharactersWithSpaces>10554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Raluca</dc:creator>
  <cp:keywords/>
  <dc:description/>
  <cp:lastModifiedBy>Anca Rodica Timis</cp:lastModifiedBy>
  <cp:revision>8</cp:revision>
  <cp:lastPrinted>2026-01-27T13:10:00Z</cp:lastPrinted>
  <dcterms:created xsi:type="dcterms:W3CDTF">2026-01-18T10:58:00Z</dcterms:created>
  <dcterms:modified xsi:type="dcterms:W3CDTF">2026-01-28T12:36:00Z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  <property fmtid="{D5CDD505-2E9C-101B-9397-08002B2CF9AE}" pid="11" name="GrammarlyDocumentId">
    <vt:lpwstr>997c1e76-b293-4327-84a8-d2427604ddcc</vt:lpwstr>
  </property>
</Properties>
</file>